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2F02F7">
        <w:trPr>
          <w:trHeight w:val="1708"/>
        </w:trPr>
        <w:tc>
          <w:tcPr>
            <w:tcW w:w="1918" w:type="dxa"/>
          </w:tcPr>
          <w:p w:rsidR="002F02F7" w:rsidRDefault="002F02F7">
            <w:pPr>
              <w:pStyle w:val="TableParagraph"/>
              <w:spacing w:before="10"/>
              <w:rPr>
                <w:sz w:val="7"/>
              </w:rPr>
            </w:pPr>
          </w:p>
          <w:p w:rsidR="002F02F7" w:rsidRDefault="0012239D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2F02F7" w:rsidRDefault="0012239D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DD3DAE" w:rsidRDefault="00DD3DAE" w:rsidP="00DD3DAE">
            <w:pPr>
              <w:pStyle w:val="TableParagraph"/>
              <w:ind w:left="3202" w:right="1222" w:hanging="1954"/>
              <w:jc w:val="center"/>
            </w:pPr>
            <w:r>
              <w:t>TIP FAKÜLTESİ</w:t>
            </w:r>
          </w:p>
          <w:p w:rsidR="002F02F7" w:rsidRDefault="0012239D">
            <w:pPr>
              <w:pStyle w:val="TableParagraph"/>
              <w:ind w:left="3202" w:right="1222" w:hanging="1954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ĞİTİMDEN SORUMLU DEKAN YARDIMCISI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2F02F7">
        <w:trPr>
          <w:trHeight w:val="505"/>
        </w:trPr>
        <w:tc>
          <w:tcPr>
            <w:tcW w:w="1918" w:type="dxa"/>
          </w:tcPr>
          <w:p w:rsidR="002F02F7" w:rsidRDefault="0012239D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2F02F7" w:rsidRDefault="0012239D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.GT.02</w:t>
            </w:r>
          </w:p>
        </w:tc>
        <w:tc>
          <w:tcPr>
            <w:tcW w:w="1985" w:type="dxa"/>
            <w:gridSpan w:val="2"/>
          </w:tcPr>
          <w:p w:rsidR="002F02F7" w:rsidRDefault="0012239D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2F02F7" w:rsidRDefault="00DD3DAE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2F02F7" w:rsidRDefault="0012239D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2F02F7" w:rsidRDefault="0012239D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2F02F7" w:rsidRDefault="0012239D">
            <w:pPr>
              <w:pStyle w:val="TableParagraph"/>
              <w:spacing w:line="247" w:lineRule="exact"/>
              <w:ind w:left="365" w:right="358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  <w:p w:rsidR="002F02F7" w:rsidRDefault="00DD3DAE">
            <w:pPr>
              <w:pStyle w:val="TableParagraph"/>
              <w:spacing w:before="1" w:line="238" w:lineRule="exact"/>
              <w:ind w:left="365" w:right="354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2F02F7" w:rsidRDefault="0012239D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2F02F7" w:rsidRDefault="0012239D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1/3</w:t>
            </w:r>
          </w:p>
        </w:tc>
      </w:tr>
      <w:tr w:rsidR="002F02F7">
        <w:trPr>
          <w:trHeight w:val="254"/>
        </w:trPr>
        <w:tc>
          <w:tcPr>
            <w:tcW w:w="2979" w:type="dxa"/>
            <w:gridSpan w:val="2"/>
          </w:tcPr>
          <w:p w:rsidR="002F02F7" w:rsidRDefault="0012239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2F02F7" w:rsidRDefault="00DD3DAE">
            <w:pPr>
              <w:pStyle w:val="TableParagraph"/>
              <w:spacing w:line="234" w:lineRule="exact"/>
              <w:ind w:left="108"/>
            </w:pPr>
            <w:r>
              <w:t xml:space="preserve">Tıp </w:t>
            </w:r>
            <w:r w:rsidR="0012239D">
              <w:t>Fakültesi</w:t>
            </w:r>
          </w:p>
        </w:tc>
      </w:tr>
      <w:tr w:rsidR="002F02F7">
        <w:trPr>
          <w:trHeight w:val="251"/>
        </w:trPr>
        <w:tc>
          <w:tcPr>
            <w:tcW w:w="2979" w:type="dxa"/>
            <w:gridSpan w:val="2"/>
          </w:tcPr>
          <w:p w:rsidR="002F02F7" w:rsidRDefault="0012239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2F02F7" w:rsidRDefault="0012239D">
            <w:pPr>
              <w:pStyle w:val="TableParagraph"/>
              <w:spacing w:line="232" w:lineRule="exact"/>
              <w:ind w:left="108"/>
            </w:pPr>
            <w:r>
              <w:t>Eğitimden</w:t>
            </w:r>
            <w:r>
              <w:rPr>
                <w:spacing w:val="-4"/>
              </w:rPr>
              <w:t xml:space="preserve"> </w:t>
            </w:r>
            <w:r>
              <w:t>Sorumlu</w:t>
            </w:r>
            <w:r>
              <w:rPr>
                <w:spacing w:val="-3"/>
              </w:rPr>
              <w:t xml:space="preserve"> </w:t>
            </w:r>
            <w:r>
              <w:t>Dekan</w:t>
            </w:r>
            <w:r>
              <w:rPr>
                <w:spacing w:val="-3"/>
              </w:rPr>
              <w:t xml:space="preserve"> </w:t>
            </w:r>
            <w:r>
              <w:t>Yardımcısı</w:t>
            </w:r>
          </w:p>
        </w:tc>
      </w:tr>
      <w:tr w:rsidR="002F02F7">
        <w:trPr>
          <w:trHeight w:val="253"/>
        </w:trPr>
        <w:tc>
          <w:tcPr>
            <w:tcW w:w="2979" w:type="dxa"/>
            <w:gridSpan w:val="2"/>
          </w:tcPr>
          <w:p w:rsidR="002F02F7" w:rsidRDefault="0012239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Yönetici/Yöneticileri</w:t>
            </w:r>
          </w:p>
        </w:tc>
        <w:tc>
          <w:tcPr>
            <w:tcW w:w="7514" w:type="dxa"/>
            <w:gridSpan w:val="4"/>
          </w:tcPr>
          <w:p w:rsidR="002F02F7" w:rsidRDefault="0012239D">
            <w:pPr>
              <w:pStyle w:val="TableParagraph"/>
              <w:spacing w:line="234" w:lineRule="exact"/>
              <w:ind w:left="108"/>
            </w:pPr>
            <w:r>
              <w:t>Dekan</w:t>
            </w:r>
          </w:p>
        </w:tc>
      </w:tr>
      <w:tr w:rsidR="002F02F7">
        <w:trPr>
          <w:trHeight w:val="251"/>
        </w:trPr>
        <w:tc>
          <w:tcPr>
            <w:tcW w:w="2979" w:type="dxa"/>
            <w:gridSpan w:val="2"/>
          </w:tcPr>
          <w:p w:rsidR="002F02F7" w:rsidRDefault="0012239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2F02F7" w:rsidRDefault="0012239D">
            <w:pPr>
              <w:pStyle w:val="TableParagraph"/>
              <w:spacing w:line="232" w:lineRule="exact"/>
              <w:ind w:left="108"/>
            </w:pPr>
            <w:r>
              <w:t>Diğer</w:t>
            </w:r>
            <w:r>
              <w:rPr>
                <w:spacing w:val="-3"/>
              </w:rPr>
              <w:t xml:space="preserve"> </w:t>
            </w:r>
            <w:r>
              <w:t>Dekan</w:t>
            </w:r>
            <w:r>
              <w:rPr>
                <w:spacing w:val="-3"/>
              </w:rPr>
              <w:t xml:space="preserve"> </w:t>
            </w:r>
            <w:r>
              <w:t>Yardımcısı</w:t>
            </w:r>
          </w:p>
        </w:tc>
      </w:tr>
      <w:tr w:rsidR="002F02F7">
        <w:trPr>
          <w:trHeight w:val="253"/>
        </w:trPr>
        <w:tc>
          <w:tcPr>
            <w:tcW w:w="2979" w:type="dxa"/>
            <w:gridSpan w:val="2"/>
          </w:tcPr>
          <w:p w:rsidR="002F02F7" w:rsidRDefault="0012239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Yetki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2F02F7" w:rsidRDefault="0012239D">
            <w:pPr>
              <w:pStyle w:val="TableParagraph"/>
              <w:spacing w:line="234" w:lineRule="exact"/>
              <w:ind w:left="108"/>
            </w:pPr>
            <w:proofErr w:type="gramStart"/>
            <w:r>
              <w:t>KKU.FR</w:t>
            </w:r>
            <w:proofErr w:type="gramEnd"/>
            <w:r>
              <w:t>.01</w:t>
            </w:r>
            <w:r>
              <w:rPr>
                <w:spacing w:val="-3"/>
              </w:rPr>
              <w:t xml:space="preserve"> </w:t>
            </w:r>
            <w:r>
              <w:t>Yetki</w:t>
            </w:r>
            <w:r>
              <w:rPr>
                <w:spacing w:val="-2"/>
              </w:rPr>
              <w:t xml:space="preserve"> </w:t>
            </w:r>
            <w:r>
              <w:t>Devri</w:t>
            </w:r>
            <w:r>
              <w:rPr>
                <w:spacing w:val="-2"/>
              </w:rPr>
              <w:t xml:space="preserve"> </w:t>
            </w:r>
            <w:r>
              <w:t>Formu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yapılmaktadır.</w:t>
            </w:r>
          </w:p>
        </w:tc>
      </w:tr>
      <w:tr w:rsidR="002F02F7">
        <w:trPr>
          <w:trHeight w:val="1012"/>
        </w:trPr>
        <w:tc>
          <w:tcPr>
            <w:tcW w:w="2979" w:type="dxa"/>
            <w:gridSpan w:val="2"/>
          </w:tcPr>
          <w:p w:rsidR="002F02F7" w:rsidRDefault="002F02F7">
            <w:pPr>
              <w:pStyle w:val="TableParagraph"/>
              <w:spacing w:before="9"/>
              <w:rPr>
                <w:sz w:val="32"/>
              </w:rPr>
            </w:pPr>
          </w:p>
          <w:p w:rsidR="002F02F7" w:rsidRDefault="00122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2F02F7" w:rsidRDefault="0012239D">
            <w:pPr>
              <w:pStyle w:val="TableParagraph"/>
              <w:spacing w:line="242" w:lineRule="auto"/>
              <w:ind w:left="108"/>
            </w:pPr>
            <w:proofErr w:type="spellStart"/>
            <w:r>
              <w:t>Ondokuz</w:t>
            </w:r>
            <w:proofErr w:type="spellEnd"/>
            <w:r>
              <w:rPr>
                <w:spacing w:val="-5"/>
              </w:rPr>
              <w:t xml:space="preserve"> </w:t>
            </w:r>
            <w:r>
              <w:t>Mayıs</w:t>
            </w:r>
            <w:r>
              <w:rPr>
                <w:spacing w:val="-3"/>
              </w:rPr>
              <w:t xml:space="preserve"> </w:t>
            </w:r>
            <w:r>
              <w:t>Üniversitesi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2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amaç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ilkelere</w:t>
            </w:r>
            <w:r>
              <w:rPr>
                <w:spacing w:val="-5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olarak;</w:t>
            </w:r>
            <w:r>
              <w:rPr>
                <w:spacing w:val="-1"/>
              </w:rPr>
              <w:t xml:space="preserve"> </w:t>
            </w:r>
            <w:r>
              <w:t>fakültenin</w:t>
            </w:r>
            <w:r>
              <w:rPr>
                <w:spacing w:val="-1"/>
              </w:rPr>
              <w:t xml:space="preserve"> </w:t>
            </w:r>
            <w:proofErr w:type="gramStart"/>
            <w:r>
              <w:t>vizyonu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misyonu</w:t>
            </w:r>
            <w:r>
              <w:rPr>
                <w:spacing w:val="-2"/>
              </w:rPr>
              <w:t xml:space="preserve"> </w:t>
            </w:r>
            <w:r>
              <w:t>doğrultusunda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öğretimi</w:t>
            </w:r>
          </w:p>
          <w:p w:rsidR="002F02F7" w:rsidRDefault="0012239D">
            <w:pPr>
              <w:pStyle w:val="TableParagraph"/>
              <w:spacing w:line="248" w:lineRule="exact"/>
              <w:ind w:left="108"/>
            </w:pPr>
            <w:proofErr w:type="gramStart"/>
            <w:r>
              <w:t>gerçekleştirmek</w:t>
            </w:r>
            <w:proofErr w:type="gramEnd"/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7"/>
              </w:rPr>
              <w:t xml:space="preserve"> </w:t>
            </w:r>
            <w:r>
              <w:t>faaliyetlerin</w:t>
            </w:r>
            <w:r>
              <w:rPr>
                <w:spacing w:val="-3"/>
              </w:rPr>
              <w:t xml:space="preserve"> </w:t>
            </w:r>
            <w:r>
              <w:t>yürütülmesi</w:t>
            </w:r>
            <w:r>
              <w:rPr>
                <w:spacing w:val="-4"/>
              </w:rPr>
              <w:t xml:space="preserve"> </w:t>
            </w:r>
            <w:r>
              <w:t>amacıyla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</w:p>
          <w:p w:rsidR="002F02F7" w:rsidRDefault="0012239D">
            <w:pPr>
              <w:pStyle w:val="TableParagraph"/>
              <w:spacing w:line="240" w:lineRule="exact"/>
              <w:ind w:left="108"/>
            </w:pPr>
            <w:proofErr w:type="gramStart"/>
            <w:r>
              <w:t>dekana</w:t>
            </w:r>
            <w:proofErr w:type="gramEnd"/>
            <w:r>
              <w:rPr>
                <w:spacing w:val="-2"/>
              </w:rPr>
              <w:t xml:space="preserve"> </w:t>
            </w:r>
            <w:r>
              <w:t>yardımcı</w:t>
            </w:r>
            <w:r>
              <w:rPr>
                <w:spacing w:val="-1"/>
              </w:rPr>
              <w:t xml:space="preserve"> </w:t>
            </w:r>
            <w:r>
              <w:t>olmak,</w:t>
            </w:r>
            <w:r>
              <w:rPr>
                <w:spacing w:val="-2"/>
              </w:rPr>
              <w:t xml:space="preserve"> </w:t>
            </w:r>
            <w:r>
              <w:t>dekanın</w:t>
            </w:r>
            <w:r>
              <w:rPr>
                <w:spacing w:val="-2"/>
              </w:rPr>
              <w:t xml:space="preserve"> </w:t>
            </w:r>
            <w:r>
              <w:t>bulunmadığı</w:t>
            </w:r>
            <w:r>
              <w:rPr>
                <w:spacing w:val="-1"/>
              </w:rPr>
              <w:t xml:space="preserve"> </w:t>
            </w:r>
            <w:r>
              <w:t>zamanlarda</w:t>
            </w:r>
            <w:r>
              <w:rPr>
                <w:spacing w:val="-1"/>
              </w:rPr>
              <w:t xml:space="preserve"> </w:t>
            </w:r>
            <w:r>
              <w:t>vekâlet</w:t>
            </w:r>
            <w:r>
              <w:rPr>
                <w:spacing w:val="-4"/>
              </w:rPr>
              <w:t xml:space="preserve"> </w:t>
            </w:r>
            <w:r>
              <w:t>etmek.</w:t>
            </w:r>
          </w:p>
        </w:tc>
      </w:tr>
      <w:tr w:rsidR="002F02F7">
        <w:trPr>
          <w:trHeight w:val="9361"/>
        </w:trPr>
        <w:tc>
          <w:tcPr>
            <w:tcW w:w="2979" w:type="dxa"/>
            <w:gridSpan w:val="2"/>
          </w:tcPr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spacing w:before="10"/>
              <w:rPr>
                <w:sz w:val="35"/>
              </w:rPr>
            </w:pPr>
          </w:p>
          <w:p w:rsidR="002F02F7" w:rsidRDefault="00122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Sorumlulukları</w:t>
            </w:r>
          </w:p>
        </w:tc>
        <w:tc>
          <w:tcPr>
            <w:tcW w:w="7514" w:type="dxa"/>
            <w:gridSpan w:val="4"/>
          </w:tcPr>
          <w:p w:rsidR="002F02F7" w:rsidRDefault="002F02F7">
            <w:pPr>
              <w:pStyle w:val="TableParagraph"/>
              <w:spacing w:before="4"/>
              <w:rPr>
                <w:sz w:val="21"/>
              </w:rPr>
            </w:pPr>
          </w:p>
          <w:p w:rsidR="002F02F7" w:rsidRDefault="0012239D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right="444" w:firstLine="0"/>
            </w:pPr>
            <w:r>
              <w:t>Lisans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sürecinin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faaliyetlerin</w:t>
            </w:r>
            <w:r>
              <w:rPr>
                <w:spacing w:val="-4"/>
              </w:rPr>
              <w:t xml:space="preserve"> </w:t>
            </w:r>
            <w:r>
              <w:t>belirlenmesi,</w:t>
            </w:r>
            <w:r>
              <w:rPr>
                <w:spacing w:val="-3"/>
              </w:rPr>
              <w:t xml:space="preserve"> </w:t>
            </w:r>
            <w:r>
              <w:t>uygulanması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sürekliliğinin</w:t>
            </w:r>
            <w:r>
              <w:rPr>
                <w:spacing w:val="-4"/>
              </w:rPr>
              <w:t xml:space="preserve"> </w:t>
            </w:r>
            <w:r>
              <w:t>sağlanmasından sorumludur.</w:t>
            </w:r>
          </w:p>
          <w:p w:rsidR="002F02F7" w:rsidRDefault="0012239D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before="1"/>
              <w:ind w:right="298" w:firstLine="0"/>
            </w:pP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6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çalışmaları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standartların</w:t>
            </w:r>
            <w:r>
              <w:rPr>
                <w:spacing w:val="-4"/>
              </w:rPr>
              <w:t xml:space="preserve"> </w:t>
            </w:r>
            <w:r>
              <w:t>belirlenmesini</w:t>
            </w:r>
            <w:r>
              <w:rPr>
                <w:spacing w:val="-52"/>
              </w:rPr>
              <w:t xml:space="preserve"> </w:t>
            </w:r>
            <w:r>
              <w:t>sağlar.</w:t>
            </w:r>
          </w:p>
          <w:p w:rsidR="002F02F7" w:rsidRDefault="0012239D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right="157" w:firstLine="0"/>
            </w:pP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6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çalışmaları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kurulların</w:t>
            </w:r>
            <w:r>
              <w:rPr>
                <w:spacing w:val="-4"/>
              </w:rPr>
              <w:t xml:space="preserve"> </w:t>
            </w:r>
            <w:r>
              <w:t>oluşturulmasını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çalışmalarını sağlamada dekana yardımcı olur.</w:t>
            </w:r>
          </w:p>
          <w:p w:rsidR="002F02F7" w:rsidRDefault="0012239D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before="1"/>
              <w:ind w:right="374" w:firstLine="0"/>
            </w:pPr>
            <w:r>
              <w:t>Değerlendirme ve kalite geliştirme çalışmalarının yıllık raporlarını hazırlar ve</w:t>
            </w:r>
            <w:r>
              <w:rPr>
                <w:spacing w:val="-53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sunar.</w:t>
            </w:r>
          </w:p>
          <w:p w:rsidR="002F02F7" w:rsidRDefault="0012239D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52" w:lineRule="exact"/>
              <w:ind w:left="274"/>
            </w:pPr>
            <w:r>
              <w:t>Fakültede</w:t>
            </w:r>
            <w:r>
              <w:rPr>
                <w:spacing w:val="-5"/>
              </w:rPr>
              <w:t xml:space="preserve"> </w:t>
            </w:r>
            <w:r>
              <w:t>yürütülen</w:t>
            </w:r>
            <w:r>
              <w:rPr>
                <w:spacing w:val="-6"/>
              </w:rPr>
              <w:t xml:space="preserve"> </w:t>
            </w:r>
            <w:r>
              <w:t>programların</w:t>
            </w:r>
            <w:r>
              <w:rPr>
                <w:spacing w:val="-8"/>
              </w:rPr>
              <w:t xml:space="preserve"> </w:t>
            </w:r>
            <w:r>
              <w:t>çıktı</w:t>
            </w:r>
            <w:r>
              <w:rPr>
                <w:spacing w:val="-3"/>
              </w:rPr>
              <w:t xml:space="preserve"> </w:t>
            </w:r>
            <w:r>
              <w:t>yeterliliklerinin</w:t>
            </w:r>
            <w:r>
              <w:rPr>
                <w:spacing w:val="-5"/>
              </w:rPr>
              <w:t xml:space="preserve"> </w:t>
            </w:r>
            <w:r>
              <w:t>belirlenmesini</w:t>
            </w:r>
            <w:r>
              <w:rPr>
                <w:spacing w:val="-6"/>
              </w:rPr>
              <w:t xml:space="preserve"> </w:t>
            </w:r>
            <w:r>
              <w:t>sağlar.</w:t>
            </w:r>
          </w:p>
          <w:p w:rsidR="002F02F7" w:rsidRDefault="0012239D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52" w:lineRule="exact"/>
              <w:ind w:left="274"/>
            </w:pPr>
            <w:r>
              <w:t>Fakültenin</w:t>
            </w:r>
            <w:r>
              <w:rPr>
                <w:spacing w:val="-2"/>
              </w:rPr>
              <w:t xml:space="preserve"> </w:t>
            </w:r>
            <w:r>
              <w:t>öz</w:t>
            </w:r>
            <w:r>
              <w:rPr>
                <w:spacing w:val="-4"/>
              </w:rPr>
              <w:t xml:space="preserve"> </w:t>
            </w:r>
            <w:r>
              <w:t>değerlendirme</w:t>
            </w:r>
            <w:r>
              <w:rPr>
                <w:spacing w:val="-1"/>
              </w:rPr>
              <w:t xml:space="preserve"> </w:t>
            </w:r>
            <w:r>
              <w:t>raporunu</w:t>
            </w:r>
            <w:r>
              <w:rPr>
                <w:spacing w:val="-2"/>
              </w:rPr>
              <w:t xml:space="preserve"> </w:t>
            </w:r>
            <w:r>
              <w:t>hazırlar.</w:t>
            </w:r>
          </w:p>
          <w:p w:rsidR="002F02F7" w:rsidRDefault="0012239D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52" w:lineRule="exact"/>
              <w:ind w:left="274"/>
            </w:pPr>
            <w:r>
              <w:t>Fakültenin</w:t>
            </w:r>
            <w:r>
              <w:rPr>
                <w:spacing w:val="-6"/>
              </w:rPr>
              <w:t xml:space="preserve"> </w:t>
            </w:r>
            <w:r>
              <w:t>stratejik</w:t>
            </w:r>
            <w:r>
              <w:rPr>
                <w:spacing w:val="-6"/>
              </w:rPr>
              <w:t xml:space="preserve"> </w:t>
            </w:r>
            <w:r>
              <w:t>planını</w:t>
            </w:r>
            <w:r>
              <w:rPr>
                <w:spacing w:val="-2"/>
              </w:rPr>
              <w:t xml:space="preserve"> </w:t>
            </w:r>
            <w:r>
              <w:t>dekan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birlikte</w:t>
            </w:r>
            <w:r>
              <w:rPr>
                <w:spacing w:val="-3"/>
              </w:rPr>
              <w:t xml:space="preserve"> </w:t>
            </w:r>
            <w:r>
              <w:t>hazırlar.</w:t>
            </w:r>
          </w:p>
          <w:p w:rsidR="002F02F7" w:rsidRDefault="0012239D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before="2"/>
              <w:ind w:right="425" w:firstLine="0"/>
            </w:pPr>
            <w:r>
              <w:t>Belirlenen standartların kalitesinin geliştirilmesi çalışmalarını sağlar.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9.</w:t>
            </w:r>
            <w:r>
              <w:t>Fakültemizdeki</w:t>
            </w:r>
            <w:r>
              <w:rPr>
                <w:spacing w:val="-3"/>
              </w:rPr>
              <w:t xml:space="preserve"> </w:t>
            </w:r>
            <w:r>
              <w:t>programların</w:t>
            </w:r>
            <w:r>
              <w:rPr>
                <w:spacing w:val="-6"/>
              </w:rPr>
              <w:t xml:space="preserve"> </w:t>
            </w:r>
            <w:r>
              <w:t>akredite</w:t>
            </w:r>
            <w:r>
              <w:rPr>
                <w:spacing w:val="-5"/>
              </w:rPr>
              <w:t xml:space="preserve"> </w:t>
            </w:r>
            <w:r>
              <w:t>edilmesi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çalışmaları</w:t>
            </w:r>
            <w:r>
              <w:rPr>
                <w:spacing w:val="-2"/>
              </w:rPr>
              <w:t xml:space="preserve"> </w:t>
            </w:r>
            <w:r>
              <w:t>yapar.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10.</w:t>
            </w:r>
            <w:r>
              <w:t>Eğitim-öğretim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araştırmalarla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politikalar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stratejiler</w:t>
            </w:r>
            <w:r>
              <w:rPr>
                <w:spacing w:val="-2"/>
              </w:rPr>
              <w:t xml:space="preserve"> </w:t>
            </w:r>
            <w:r>
              <w:t>geliştirir.</w:t>
            </w:r>
          </w:p>
          <w:p w:rsidR="002F02F7" w:rsidRDefault="0012239D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hanging="278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konseyi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t>emsilciliği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seçimleri</w:t>
            </w:r>
            <w:r>
              <w:rPr>
                <w:spacing w:val="-2"/>
              </w:rPr>
              <w:t xml:space="preserve"> </w:t>
            </w:r>
            <w:r>
              <w:t>yapar.</w:t>
            </w:r>
          </w:p>
          <w:p w:rsidR="002F02F7" w:rsidRDefault="0012239D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spacing w:before="1"/>
              <w:ind w:left="108" w:right="671" w:firstLine="0"/>
            </w:pPr>
            <w:r>
              <w:t>Dilek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öneri</w:t>
            </w:r>
            <w:r>
              <w:rPr>
                <w:spacing w:val="-2"/>
              </w:rPr>
              <w:t xml:space="preserve"> </w:t>
            </w:r>
            <w:r>
              <w:t>kutularının</w:t>
            </w:r>
            <w:r>
              <w:rPr>
                <w:spacing w:val="-2"/>
              </w:rPr>
              <w:t xml:space="preserve"> </w:t>
            </w:r>
            <w:r>
              <w:t>düzenli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açılmasını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değerlendirmesini</w:t>
            </w:r>
            <w:r>
              <w:rPr>
                <w:spacing w:val="-52"/>
              </w:rPr>
              <w:t xml:space="preserve"> </w:t>
            </w:r>
            <w:r>
              <w:t>yapar.</w:t>
            </w:r>
          </w:p>
          <w:p w:rsidR="002F02F7" w:rsidRDefault="0012239D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ind w:left="108" w:right="774" w:firstLine="0"/>
            </w:pPr>
            <w:r>
              <w:t>Her</w:t>
            </w:r>
            <w:r>
              <w:rPr>
                <w:spacing w:val="-2"/>
              </w:rPr>
              <w:t xml:space="preserve"> </w:t>
            </w:r>
            <w:r>
              <w:t>eğitim-öğretim</w:t>
            </w:r>
            <w:r>
              <w:rPr>
                <w:spacing w:val="-5"/>
              </w:rPr>
              <w:t xml:space="preserve"> </w:t>
            </w:r>
            <w:r>
              <w:t>yılı</w:t>
            </w:r>
            <w:r>
              <w:rPr>
                <w:spacing w:val="-5"/>
              </w:rPr>
              <w:t xml:space="preserve"> </w:t>
            </w:r>
            <w:r>
              <w:t>sonunda</w:t>
            </w:r>
            <w:r>
              <w:rPr>
                <w:spacing w:val="-5"/>
              </w:rPr>
              <w:t xml:space="preserve"> </w:t>
            </w:r>
            <w:r>
              <w:t>yapılacak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Genel</w:t>
            </w:r>
            <w:r>
              <w:rPr>
                <w:spacing w:val="-2"/>
              </w:rPr>
              <w:t xml:space="preserve"> </w:t>
            </w:r>
            <w:r>
              <w:t>Kurul</w:t>
            </w:r>
            <w:r>
              <w:rPr>
                <w:spacing w:val="-52"/>
              </w:rPr>
              <w:t xml:space="preserve"> </w:t>
            </w:r>
            <w:r>
              <w:t>sunularını</w:t>
            </w:r>
            <w:r>
              <w:rPr>
                <w:spacing w:val="-3"/>
              </w:rPr>
              <w:t xml:space="preserve"> </w:t>
            </w:r>
            <w:r>
              <w:t>hazırlar.</w:t>
            </w:r>
          </w:p>
          <w:p w:rsidR="002F02F7" w:rsidRDefault="0012239D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hanging="278"/>
            </w:pPr>
            <w:r>
              <w:t>Fakültede</w:t>
            </w:r>
            <w:r>
              <w:rPr>
                <w:spacing w:val="-2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üyeleri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1"/>
              </w:rPr>
              <w:t xml:space="preserve"> </w:t>
            </w:r>
            <w:r>
              <w:t>yürütülen</w:t>
            </w:r>
            <w:r>
              <w:rPr>
                <w:spacing w:val="-2"/>
              </w:rPr>
              <w:t xml:space="preserve"> </w:t>
            </w:r>
            <w:r>
              <w:t>projeleri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  <w:p w:rsidR="002F02F7" w:rsidRDefault="0012239D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left="108" w:right="1188" w:firstLine="0"/>
            </w:pPr>
            <w:r>
              <w:t>Fakültemizdeki özel yetenek sınavlarının yapılmasını sağlar.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16.</w:t>
            </w:r>
            <w:r>
              <w:t>Öğretim</w:t>
            </w:r>
            <w:r>
              <w:rPr>
                <w:spacing w:val="-8"/>
              </w:rPr>
              <w:t xml:space="preserve"> </w:t>
            </w:r>
            <w:r>
              <w:t>elemanlarının</w:t>
            </w:r>
            <w:r>
              <w:rPr>
                <w:spacing w:val="-3"/>
              </w:rPr>
              <w:t xml:space="preserve"> </w:t>
            </w:r>
            <w:r>
              <w:t>derslerini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6"/>
              </w:rPr>
              <w:t xml:space="preserve"> </w:t>
            </w:r>
            <w:r>
              <w:t>yapmalarını</w:t>
            </w:r>
            <w:r>
              <w:rPr>
                <w:spacing w:val="-2"/>
              </w:rPr>
              <w:t xml:space="preserve"> </w:t>
            </w:r>
            <w:r>
              <w:t>sağlar.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17.</w:t>
            </w:r>
            <w:r>
              <w:t>Ders</w:t>
            </w:r>
            <w:r>
              <w:rPr>
                <w:spacing w:val="-4"/>
              </w:rPr>
              <w:t xml:space="preserve"> </w:t>
            </w:r>
            <w:r>
              <w:t>ücret</w:t>
            </w:r>
            <w:r>
              <w:rPr>
                <w:spacing w:val="-3"/>
              </w:rPr>
              <w:t xml:space="preserve"> </w:t>
            </w:r>
            <w:r>
              <w:t>formlarının</w:t>
            </w:r>
            <w:r>
              <w:rPr>
                <w:spacing w:val="-1"/>
              </w:rPr>
              <w:t xml:space="preserve"> </w:t>
            </w:r>
            <w:r>
              <w:t>düzenlenmesini sağlar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kontrol eder.</w:t>
            </w:r>
          </w:p>
          <w:p w:rsidR="002F02F7" w:rsidRDefault="0012239D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spacing w:line="252" w:lineRule="exact"/>
              <w:ind w:hanging="278"/>
            </w:pPr>
            <w:r>
              <w:t>Dekanın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alanı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vereceği</w:t>
            </w:r>
            <w:r>
              <w:rPr>
                <w:spacing w:val="-1"/>
              </w:rPr>
              <w:t xml:space="preserve"> </w:t>
            </w:r>
            <w:r>
              <w:t>diğer işleri</w:t>
            </w:r>
            <w:r>
              <w:rPr>
                <w:spacing w:val="-4"/>
              </w:rPr>
              <w:t xml:space="preserve"> </w:t>
            </w:r>
            <w:r>
              <w:t>yapar.</w:t>
            </w:r>
          </w:p>
          <w:p w:rsidR="002F02F7" w:rsidRDefault="0012239D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spacing w:line="252" w:lineRule="exact"/>
              <w:ind w:hanging="278"/>
            </w:pPr>
            <w:r>
              <w:t>Dekan</w:t>
            </w:r>
            <w:r>
              <w:rPr>
                <w:spacing w:val="-3"/>
              </w:rPr>
              <w:t xml:space="preserve"> </w:t>
            </w:r>
            <w:r>
              <w:t>olmadığı</w:t>
            </w:r>
            <w:r>
              <w:rPr>
                <w:spacing w:val="-1"/>
              </w:rPr>
              <w:t xml:space="preserve"> </w:t>
            </w:r>
            <w:r>
              <w:t>zamanlarda</w:t>
            </w:r>
            <w:r>
              <w:rPr>
                <w:spacing w:val="-2"/>
              </w:rPr>
              <w:t xml:space="preserve"> </w:t>
            </w:r>
            <w:r>
              <w:t>Dekanlığa</w:t>
            </w:r>
            <w:r>
              <w:rPr>
                <w:spacing w:val="-2"/>
              </w:rPr>
              <w:t xml:space="preserve"> </w:t>
            </w:r>
            <w:r>
              <w:t>vekâlet</w:t>
            </w:r>
            <w:r>
              <w:rPr>
                <w:spacing w:val="-2"/>
              </w:rPr>
              <w:t xml:space="preserve"> </w:t>
            </w:r>
            <w:r>
              <w:t>eder.</w:t>
            </w:r>
          </w:p>
          <w:p w:rsidR="002F02F7" w:rsidRDefault="0012239D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spacing w:before="1" w:line="253" w:lineRule="exact"/>
              <w:ind w:hanging="278"/>
            </w:pPr>
            <w:r>
              <w:t>Fakülte</w:t>
            </w:r>
            <w:r>
              <w:rPr>
                <w:spacing w:val="-6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3"/>
              </w:rPr>
              <w:t xml:space="preserve"> </w:t>
            </w:r>
            <w:r>
              <w:t>çalışmalarını</w:t>
            </w:r>
            <w:r>
              <w:rPr>
                <w:spacing w:val="-3"/>
              </w:rPr>
              <w:t xml:space="preserve"> </w:t>
            </w:r>
            <w:r>
              <w:t>yürütür.</w:t>
            </w:r>
          </w:p>
          <w:p w:rsidR="002F02F7" w:rsidRDefault="0012239D">
            <w:pPr>
              <w:pStyle w:val="TableParagraph"/>
              <w:ind w:left="108"/>
            </w:pPr>
            <w:r>
              <w:t>Dekan yardımcısı, yukarıda yazılı olan bütün bu görevleri kanunlara ve</w:t>
            </w:r>
            <w:r>
              <w:rPr>
                <w:spacing w:val="1"/>
              </w:rPr>
              <w:t xml:space="preserve"> </w:t>
            </w:r>
            <w:r>
              <w:t>yönetmeliklere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yerin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getirirken,</w:t>
            </w:r>
            <w:r>
              <w:rPr>
                <w:spacing w:val="-3"/>
              </w:rPr>
              <w:t xml:space="preserve"> </w:t>
            </w:r>
            <w:r>
              <w:t>dekana</w:t>
            </w:r>
            <w:r>
              <w:rPr>
                <w:spacing w:val="-4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sorumludur.</w:t>
            </w:r>
          </w:p>
        </w:tc>
      </w:tr>
    </w:tbl>
    <w:p w:rsidR="002F02F7" w:rsidRDefault="002F02F7">
      <w:pPr>
        <w:sectPr w:rsidR="002F02F7">
          <w:type w:val="continuous"/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805"/>
        <w:gridCol w:w="1807"/>
        <w:gridCol w:w="3008"/>
      </w:tblGrid>
      <w:tr w:rsidR="002F02F7">
        <w:trPr>
          <w:trHeight w:val="1708"/>
        </w:trPr>
        <w:tc>
          <w:tcPr>
            <w:tcW w:w="1918" w:type="dxa"/>
          </w:tcPr>
          <w:p w:rsidR="002F02F7" w:rsidRDefault="002F02F7">
            <w:pPr>
              <w:pStyle w:val="TableParagraph"/>
              <w:spacing w:before="10"/>
              <w:rPr>
                <w:sz w:val="7"/>
              </w:rPr>
            </w:pPr>
          </w:p>
          <w:p w:rsidR="002F02F7" w:rsidRDefault="0012239D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gridSpan w:val="5"/>
          </w:tcPr>
          <w:p w:rsidR="002F02F7" w:rsidRDefault="0012239D">
            <w:pPr>
              <w:pStyle w:val="TableParagraph"/>
              <w:ind w:left="2614" w:right="262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DD3DAE" w:rsidRDefault="00DD3DAE" w:rsidP="00DD3DAE">
            <w:pPr>
              <w:pStyle w:val="TableParagraph"/>
              <w:ind w:left="3202" w:right="1252" w:hanging="1954"/>
              <w:jc w:val="center"/>
            </w:pPr>
            <w:r>
              <w:t>TIP FAKÜLTESİ</w:t>
            </w:r>
          </w:p>
          <w:p w:rsidR="002F02F7" w:rsidRDefault="0012239D">
            <w:pPr>
              <w:pStyle w:val="TableParagraph"/>
              <w:ind w:left="3202" w:right="1252" w:hanging="1954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ĞİTİMDEN SORUMLU DEKAN YARDIMCISI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2F02F7">
        <w:trPr>
          <w:trHeight w:val="505"/>
        </w:trPr>
        <w:tc>
          <w:tcPr>
            <w:tcW w:w="1918" w:type="dxa"/>
          </w:tcPr>
          <w:p w:rsidR="002F02F7" w:rsidRDefault="0012239D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2F02F7" w:rsidRDefault="0012239D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.GT.02</w:t>
            </w:r>
          </w:p>
        </w:tc>
        <w:tc>
          <w:tcPr>
            <w:tcW w:w="1985" w:type="dxa"/>
            <w:gridSpan w:val="2"/>
          </w:tcPr>
          <w:p w:rsidR="002F02F7" w:rsidRDefault="0012239D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2F02F7" w:rsidRDefault="00DD3DAE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805" w:type="dxa"/>
          </w:tcPr>
          <w:p w:rsidR="002F02F7" w:rsidRDefault="0012239D">
            <w:pPr>
              <w:pStyle w:val="TableParagraph"/>
              <w:spacing w:line="247" w:lineRule="exact"/>
              <w:ind w:left="268" w:right="260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2F02F7" w:rsidRDefault="0012239D">
            <w:pPr>
              <w:pStyle w:val="TableParagraph"/>
              <w:spacing w:before="1" w:line="238" w:lineRule="exact"/>
              <w:ind w:left="10"/>
              <w:jc w:val="center"/>
            </w:pPr>
            <w:r>
              <w:t>2</w:t>
            </w:r>
          </w:p>
        </w:tc>
        <w:tc>
          <w:tcPr>
            <w:tcW w:w="1807" w:type="dxa"/>
          </w:tcPr>
          <w:p w:rsidR="002F02F7" w:rsidRDefault="0012239D">
            <w:pPr>
              <w:pStyle w:val="TableParagraph"/>
              <w:spacing w:line="247" w:lineRule="exact"/>
              <w:ind w:left="135" w:right="122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Tarihi.</w:t>
            </w:r>
          </w:p>
          <w:p w:rsidR="002F02F7" w:rsidRDefault="00DD3DAE">
            <w:pPr>
              <w:pStyle w:val="TableParagraph"/>
              <w:spacing w:before="1" w:line="238" w:lineRule="exact"/>
              <w:ind w:left="135" w:right="122"/>
              <w:jc w:val="center"/>
            </w:pPr>
            <w:r>
              <w:t>20.10.2023</w:t>
            </w:r>
          </w:p>
        </w:tc>
        <w:tc>
          <w:tcPr>
            <w:tcW w:w="3008" w:type="dxa"/>
          </w:tcPr>
          <w:p w:rsidR="002F02F7" w:rsidRDefault="0012239D">
            <w:pPr>
              <w:pStyle w:val="TableParagraph"/>
              <w:spacing w:line="247" w:lineRule="exact"/>
              <w:ind w:left="1027" w:right="1045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2F02F7" w:rsidRDefault="0012239D">
            <w:pPr>
              <w:pStyle w:val="TableParagraph"/>
              <w:spacing w:before="1" w:line="238" w:lineRule="exact"/>
              <w:ind w:left="1027" w:right="1044"/>
              <w:jc w:val="center"/>
            </w:pPr>
            <w:r>
              <w:t>2/3</w:t>
            </w:r>
          </w:p>
        </w:tc>
      </w:tr>
      <w:tr w:rsidR="002F02F7">
        <w:trPr>
          <w:trHeight w:val="2277"/>
        </w:trPr>
        <w:tc>
          <w:tcPr>
            <w:tcW w:w="2979" w:type="dxa"/>
            <w:gridSpan w:val="2"/>
          </w:tcPr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12239D">
            <w:pPr>
              <w:pStyle w:val="TableParagraph"/>
              <w:spacing w:before="183"/>
              <w:ind w:left="107"/>
              <w:rPr>
                <w:b/>
              </w:rPr>
            </w:pPr>
            <w:r>
              <w:rPr>
                <w:b/>
              </w:rPr>
              <w:t>Yetkiler</w:t>
            </w:r>
          </w:p>
        </w:tc>
        <w:tc>
          <w:tcPr>
            <w:tcW w:w="7544" w:type="dxa"/>
            <w:gridSpan w:val="4"/>
          </w:tcPr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spacing w:before="5"/>
              <w:rPr>
                <w:sz w:val="19"/>
              </w:rPr>
            </w:pPr>
          </w:p>
          <w:p w:rsidR="002F02F7" w:rsidRDefault="0012239D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741" w:firstLine="0"/>
            </w:pPr>
            <w:r>
              <w:t>Yukarıda belirtilen görev ve sorumlulukları gerçekleştirme yetkisine sahip</w:t>
            </w:r>
            <w:r>
              <w:rPr>
                <w:spacing w:val="-53"/>
              </w:rPr>
              <w:t xml:space="preserve"> </w:t>
            </w:r>
            <w:r>
              <w:t>olmak.</w:t>
            </w:r>
          </w:p>
          <w:p w:rsidR="002F02F7" w:rsidRDefault="0012239D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Faaliyetlerin</w:t>
            </w:r>
            <w:r>
              <w:rPr>
                <w:spacing w:val="-4"/>
              </w:rPr>
              <w:t xml:space="preserve"> </w:t>
            </w:r>
            <w:r>
              <w:t>gerçekleştirilmesi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araç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gereci</w:t>
            </w:r>
            <w:r>
              <w:rPr>
                <w:spacing w:val="-3"/>
              </w:rPr>
              <w:t xml:space="preserve"> </w:t>
            </w:r>
            <w:r>
              <w:t>kullanabilmek.</w:t>
            </w:r>
          </w:p>
          <w:p w:rsidR="002F02F7" w:rsidRDefault="0012239D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ind w:left="235"/>
            </w:pPr>
            <w:proofErr w:type="gramStart"/>
            <w:r>
              <w:t>İmza</w:t>
            </w:r>
            <w:r>
              <w:rPr>
                <w:spacing w:val="-4"/>
              </w:rPr>
              <w:t xml:space="preserve"> </w:t>
            </w:r>
            <w:r>
              <w:t>yetkisine</w:t>
            </w:r>
            <w:r>
              <w:rPr>
                <w:spacing w:val="-4"/>
              </w:rPr>
              <w:t xml:space="preserve"> </w:t>
            </w:r>
            <w:r>
              <w:t>sahip</w:t>
            </w:r>
            <w:r>
              <w:rPr>
                <w:spacing w:val="-4"/>
              </w:rPr>
              <w:t xml:space="preserve"> </w:t>
            </w:r>
            <w:r>
              <w:t>olmak.</w:t>
            </w:r>
            <w:proofErr w:type="gramEnd"/>
          </w:p>
          <w:p w:rsidR="002F02F7" w:rsidRDefault="0012239D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Harcama</w:t>
            </w:r>
            <w:r>
              <w:rPr>
                <w:spacing w:val="-5"/>
              </w:rPr>
              <w:t xml:space="preserve"> </w:t>
            </w:r>
            <w:r>
              <w:t>yetkisi</w:t>
            </w:r>
            <w:r>
              <w:rPr>
                <w:spacing w:val="-3"/>
              </w:rPr>
              <w:t xml:space="preserve"> </w:t>
            </w:r>
            <w:r>
              <w:t>kullanmak.</w:t>
            </w:r>
          </w:p>
          <w:p w:rsidR="002F02F7" w:rsidRDefault="0012239D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4" w:lineRule="exact"/>
              <w:ind w:right="262" w:firstLine="0"/>
            </w:pPr>
            <w:r>
              <w:t>Emrindeki yönetici ve personele iş verme, yönlendirme, yaptıkları işleri kontrol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etme,düzeltme</w:t>
            </w:r>
            <w:proofErr w:type="spellEnd"/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gerektiğinde</w:t>
            </w:r>
            <w:r>
              <w:rPr>
                <w:spacing w:val="-3"/>
              </w:rPr>
              <w:t xml:space="preserve"> </w:t>
            </w:r>
            <w:r>
              <w:t>uyarma,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rapor</w:t>
            </w:r>
            <w:r>
              <w:rPr>
                <w:spacing w:val="-3"/>
              </w:rPr>
              <w:t xml:space="preserve"> </w:t>
            </w:r>
            <w:r>
              <w:t>isteme</w:t>
            </w:r>
            <w:r>
              <w:rPr>
                <w:spacing w:val="-2"/>
              </w:rPr>
              <w:t xml:space="preserve"> </w:t>
            </w:r>
            <w:r>
              <w:t>yetkisine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</w:tc>
      </w:tr>
      <w:tr w:rsidR="002F02F7">
        <w:trPr>
          <w:trHeight w:val="506"/>
        </w:trPr>
        <w:tc>
          <w:tcPr>
            <w:tcW w:w="2979" w:type="dxa"/>
            <w:gridSpan w:val="2"/>
          </w:tcPr>
          <w:p w:rsidR="002F02F7" w:rsidRDefault="0012239D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544" w:type="dxa"/>
            <w:gridSpan w:val="4"/>
          </w:tcPr>
          <w:p w:rsidR="002F02F7" w:rsidRDefault="0012239D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47" w:lineRule="exact"/>
            </w:pPr>
            <w:r>
              <w:t>2547</w:t>
            </w:r>
            <w:r>
              <w:rPr>
                <w:spacing w:val="-1"/>
              </w:rPr>
              <w:t xml:space="preserve"> </w:t>
            </w:r>
            <w:r>
              <w:t>Sayılı YÖK</w:t>
            </w:r>
            <w:r>
              <w:rPr>
                <w:spacing w:val="-2"/>
              </w:rPr>
              <w:t xml:space="preserve"> </w:t>
            </w:r>
            <w:r>
              <w:t>Kanunu</w:t>
            </w:r>
          </w:p>
          <w:p w:rsidR="002F02F7" w:rsidRDefault="0012239D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 w:line="238" w:lineRule="exact"/>
              <w:ind w:left="235" w:hanging="128"/>
            </w:pPr>
            <w:r>
              <w:t>Üniversitelerde</w:t>
            </w:r>
            <w:r>
              <w:rPr>
                <w:spacing w:val="-6"/>
              </w:rPr>
              <w:t xml:space="preserve"> </w:t>
            </w:r>
            <w:r>
              <w:t>Akademik</w:t>
            </w:r>
            <w:r>
              <w:rPr>
                <w:spacing w:val="-3"/>
              </w:rPr>
              <w:t xml:space="preserve"> </w:t>
            </w:r>
            <w:r>
              <w:t>Teşkilât</w:t>
            </w:r>
            <w:r>
              <w:rPr>
                <w:spacing w:val="-3"/>
              </w:rPr>
              <w:t xml:space="preserve"> </w:t>
            </w:r>
            <w:r>
              <w:t>Yönetmeliği</w:t>
            </w:r>
          </w:p>
        </w:tc>
      </w:tr>
      <w:tr w:rsidR="002F02F7">
        <w:trPr>
          <w:trHeight w:val="1518"/>
        </w:trPr>
        <w:tc>
          <w:tcPr>
            <w:tcW w:w="2979" w:type="dxa"/>
            <w:gridSpan w:val="2"/>
          </w:tcPr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spacing w:before="11"/>
              <w:rPr>
                <w:sz w:val="30"/>
              </w:rPr>
            </w:pPr>
          </w:p>
          <w:p w:rsidR="002F02F7" w:rsidRDefault="00122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Yetkinlik</w:t>
            </w:r>
          </w:p>
        </w:tc>
        <w:tc>
          <w:tcPr>
            <w:tcW w:w="7544" w:type="dxa"/>
            <w:gridSpan w:val="4"/>
          </w:tcPr>
          <w:p w:rsidR="002F02F7" w:rsidRDefault="0012239D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42" w:lineRule="auto"/>
              <w:ind w:right="777" w:firstLine="0"/>
            </w:pPr>
            <w:r>
              <w:t>657 Sayılı Devlet Memurları Kanunu’nda ve 2547 Sayılı Yüksek 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 genel niteliklere sahip</w:t>
            </w:r>
            <w:r>
              <w:rPr>
                <w:spacing w:val="-1"/>
              </w:rPr>
              <w:t xml:space="preserve"> </w:t>
            </w:r>
            <w:r>
              <w:t>olmak.</w:t>
            </w:r>
          </w:p>
          <w:p w:rsidR="002F02F7" w:rsidRDefault="0012239D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8" w:lineRule="exact"/>
              <w:ind w:left="235" w:hanging="128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2F02F7" w:rsidRDefault="0012239D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8"/>
            </w:pPr>
            <w:proofErr w:type="gramStart"/>
            <w:r>
              <w:t>Yöneticilik</w:t>
            </w:r>
            <w:r>
              <w:rPr>
                <w:spacing w:val="-6"/>
              </w:rPr>
              <w:t xml:space="preserve"> </w:t>
            </w:r>
            <w:r>
              <w:t>niteliklerine</w:t>
            </w:r>
            <w:r>
              <w:rPr>
                <w:spacing w:val="-4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olmak;</w:t>
            </w:r>
            <w:r>
              <w:rPr>
                <w:spacing w:val="-1"/>
              </w:rPr>
              <w:t xml:space="preserve"> </w:t>
            </w:r>
            <w:r>
              <w:t>sevk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idare</w:t>
            </w:r>
            <w:r>
              <w:rPr>
                <w:spacing w:val="-3"/>
              </w:rPr>
              <w:t xml:space="preserve"> </w:t>
            </w:r>
            <w:r>
              <w:t>gereklerini</w:t>
            </w:r>
            <w:r>
              <w:rPr>
                <w:spacing w:val="-1"/>
              </w:rPr>
              <w:t xml:space="preserve"> </w:t>
            </w:r>
            <w:r>
              <w:t>bilmek.</w:t>
            </w:r>
            <w:proofErr w:type="gramEnd"/>
          </w:p>
          <w:p w:rsidR="002F02F7" w:rsidRDefault="0012239D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  <w:ind w:right="563" w:firstLine="0"/>
            </w:pPr>
            <w:r>
              <w:t>Faaliyetlerini en iyi şekilde sürdürebilmesi için gerekli karar verme ve sorun</w:t>
            </w:r>
            <w:r>
              <w:rPr>
                <w:spacing w:val="-52"/>
              </w:rPr>
              <w:t xml:space="preserve"> </w:t>
            </w:r>
            <w:r>
              <w:t>çözme</w:t>
            </w:r>
            <w:r>
              <w:rPr>
                <w:spacing w:val="-1"/>
              </w:rPr>
              <w:t xml:space="preserve"> </w:t>
            </w:r>
            <w:r>
              <w:t>niteliklerine sahip olmak.</w:t>
            </w:r>
          </w:p>
        </w:tc>
      </w:tr>
      <w:tr w:rsidR="002F02F7">
        <w:trPr>
          <w:trHeight w:val="7589"/>
        </w:trPr>
        <w:tc>
          <w:tcPr>
            <w:tcW w:w="2979" w:type="dxa"/>
            <w:gridSpan w:val="2"/>
          </w:tcPr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rPr>
                <w:sz w:val="24"/>
              </w:rPr>
            </w:pPr>
          </w:p>
          <w:p w:rsidR="002F02F7" w:rsidRDefault="002F02F7">
            <w:pPr>
              <w:pStyle w:val="TableParagraph"/>
              <w:spacing w:before="9"/>
              <w:rPr>
                <w:sz w:val="30"/>
              </w:rPr>
            </w:pPr>
          </w:p>
          <w:p w:rsidR="002F02F7" w:rsidRDefault="00122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Beceri 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Yetenekler</w:t>
            </w:r>
          </w:p>
        </w:tc>
        <w:tc>
          <w:tcPr>
            <w:tcW w:w="7544" w:type="dxa"/>
            <w:gridSpan w:val="4"/>
          </w:tcPr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46" w:lineRule="exact"/>
            </w:pPr>
            <w:r>
              <w:t>Analitik</w:t>
            </w:r>
            <w:r>
              <w:rPr>
                <w:spacing w:val="-5"/>
              </w:rPr>
              <w:t xml:space="preserve"> </w:t>
            </w:r>
            <w:r>
              <w:t>düşünebilme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Analiz</w:t>
            </w:r>
            <w:r>
              <w:rPr>
                <w:spacing w:val="-4"/>
              </w:rPr>
              <w:t xml:space="preserve"> </w:t>
            </w:r>
            <w:r>
              <w:t>yapabilme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Temel/orta/ileri</w:t>
            </w:r>
            <w:r>
              <w:rPr>
                <w:spacing w:val="-5"/>
              </w:rPr>
              <w:t xml:space="preserve"> </w:t>
            </w:r>
            <w:r>
              <w:t>düzeyde</w:t>
            </w:r>
            <w:r>
              <w:rPr>
                <w:spacing w:val="-3"/>
              </w:rPr>
              <w:t xml:space="preserve"> </w:t>
            </w:r>
            <w:r>
              <w:t>bilgisayar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kullanımı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Bilgileri</w:t>
            </w:r>
            <w:r>
              <w:rPr>
                <w:spacing w:val="-5"/>
              </w:rPr>
              <w:t xml:space="preserve"> </w:t>
            </w:r>
            <w:r>
              <w:t>paylaşmama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Değişim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gelişime</w:t>
            </w:r>
            <w:r>
              <w:rPr>
                <w:spacing w:val="-1"/>
              </w:rPr>
              <w:t xml:space="preserve"> </w:t>
            </w:r>
            <w:r>
              <w:t>açık</w:t>
            </w:r>
            <w:r>
              <w:rPr>
                <w:spacing w:val="-4"/>
              </w:rPr>
              <w:t xml:space="preserve"> </w:t>
            </w:r>
            <w:r>
              <w:t>olma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" w:line="253" w:lineRule="exact"/>
            </w:pP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diksiyon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3" w:lineRule="exact"/>
            </w:pP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disiplinli</w:t>
            </w:r>
            <w:r>
              <w:rPr>
                <w:spacing w:val="-3"/>
              </w:rPr>
              <w:t xml:space="preserve"> </w:t>
            </w:r>
            <w:r>
              <w:t>çalışma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çalışmasına</w:t>
            </w:r>
            <w:r>
              <w:rPr>
                <w:spacing w:val="-2"/>
              </w:rPr>
              <w:t xml:space="preserve"> </w:t>
            </w:r>
            <w:r>
              <w:t>uyumlu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katılımcı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Ekip</w:t>
            </w:r>
            <w:r>
              <w:rPr>
                <w:spacing w:val="-2"/>
              </w:rPr>
              <w:t xml:space="preserve"> </w:t>
            </w:r>
            <w:r>
              <w:t>liderliği</w:t>
            </w:r>
            <w:r>
              <w:rPr>
                <w:spacing w:val="-1"/>
              </w:rPr>
              <w:t xml:space="preserve"> </w:t>
            </w:r>
            <w:r>
              <w:t>vasfı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Empati</w:t>
            </w:r>
            <w:r>
              <w:rPr>
                <w:spacing w:val="-1"/>
              </w:rPr>
              <w:t xml:space="preserve"> </w:t>
            </w:r>
            <w:r>
              <w:t>kurabilme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Etkin</w:t>
            </w:r>
            <w:r>
              <w:rPr>
                <w:spacing w:val="-2"/>
              </w:rPr>
              <w:t xml:space="preserve"> </w:t>
            </w:r>
            <w:r>
              <w:t>yazılı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iletişim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Güçlü</w:t>
            </w:r>
            <w:r>
              <w:rPr>
                <w:spacing w:val="-1"/>
              </w:rPr>
              <w:t xml:space="preserve"> </w:t>
            </w:r>
            <w:r>
              <w:t>hafıza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" w:line="252" w:lineRule="exact"/>
            </w:pPr>
            <w:r>
              <w:t>Hızlı</w:t>
            </w:r>
            <w:r>
              <w:rPr>
                <w:spacing w:val="-1"/>
              </w:rPr>
              <w:t xml:space="preserve"> </w:t>
            </w:r>
            <w:r>
              <w:t>düşünme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karar</w:t>
            </w:r>
            <w:r>
              <w:rPr>
                <w:spacing w:val="-1"/>
              </w:rPr>
              <w:t xml:space="preserve"> </w:t>
            </w:r>
            <w:r>
              <w:t>verebilme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Hızlı</w:t>
            </w:r>
            <w:r>
              <w:rPr>
                <w:spacing w:val="-1"/>
              </w:rPr>
              <w:t xml:space="preserve"> </w:t>
            </w:r>
            <w:r>
              <w:t>uyum</w:t>
            </w:r>
            <w:r>
              <w:rPr>
                <w:spacing w:val="-6"/>
              </w:rPr>
              <w:t xml:space="preserve"> </w:t>
            </w:r>
            <w:r>
              <w:t>sağlayabilme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Hukuki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muhakeme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52" w:lineRule="exact"/>
            </w:pPr>
            <w:r>
              <w:t>Hoşgörülü</w:t>
            </w:r>
            <w:r>
              <w:rPr>
                <w:spacing w:val="-2"/>
              </w:rPr>
              <w:t xml:space="preserve"> </w:t>
            </w:r>
            <w:r>
              <w:t>olma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İkna</w:t>
            </w:r>
            <w:r>
              <w:rPr>
                <w:spacing w:val="-2"/>
              </w:rPr>
              <w:t xml:space="preserve"> </w:t>
            </w:r>
            <w:r>
              <w:t>kabiliyeti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2" w:line="252" w:lineRule="exact"/>
              <w:ind w:left="233" w:hanging="125"/>
            </w:pPr>
            <w:r>
              <w:t>Temel/orta/ileri</w:t>
            </w:r>
            <w:r>
              <w:rPr>
                <w:spacing w:val="-5"/>
              </w:rPr>
              <w:t xml:space="preserve"> </w:t>
            </w:r>
            <w:r>
              <w:t>düzey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bilmek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proofErr w:type="spellStart"/>
            <w:r>
              <w:t>İnovatif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değişim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gelişime</w:t>
            </w:r>
            <w:r>
              <w:rPr>
                <w:spacing w:val="-1"/>
              </w:rPr>
              <w:t xml:space="preserve"> </w:t>
            </w:r>
            <w:r>
              <w:t>açık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</w:pPr>
            <w:r>
              <w:t>İstatistiksel</w:t>
            </w:r>
            <w:r>
              <w:rPr>
                <w:spacing w:val="-4"/>
              </w:rPr>
              <w:t xml:space="preserve"> </w:t>
            </w:r>
            <w:r>
              <w:t>çözümleme</w:t>
            </w:r>
            <w:r>
              <w:rPr>
                <w:spacing w:val="-4"/>
              </w:rPr>
              <w:t xml:space="preserve"> </w:t>
            </w:r>
            <w:r>
              <w:t>yapabilme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Karşılaştırmalı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Koordinasyon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Kurumsal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etik</w:t>
            </w:r>
            <w:r>
              <w:rPr>
                <w:spacing w:val="-5"/>
              </w:rPr>
              <w:t xml:space="preserve"> </w:t>
            </w:r>
            <w:r>
              <w:t>prensiplere</w:t>
            </w:r>
            <w:r>
              <w:rPr>
                <w:spacing w:val="-1"/>
              </w:rPr>
              <w:t xml:space="preserve"> </w:t>
            </w:r>
            <w:r>
              <w:t>bağlılık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Liderlik</w:t>
            </w:r>
            <w:r>
              <w:rPr>
                <w:spacing w:val="-3"/>
              </w:rPr>
              <w:t xml:space="preserve"> </w:t>
            </w:r>
            <w:r>
              <w:t>vasfı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2" w:line="252" w:lineRule="exact"/>
              <w:ind w:left="233" w:hanging="125"/>
            </w:pPr>
            <w:r>
              <w:t>Makroekonomik</w:t>
            </w:r>
            <w:r>
              <w:rPr>
                <w:spacing w:val="-6"/>
              </w:rPr>
              <w:t xml:space="preserve"> </w:t>
            </w:r>
            <w:r>
              <w:t>göstergeleri</w:t>
            </w:r>
            <w:r>
              <w:rPr>
                <w:spacing w:val="-1"/>
              </w:rPr>
              <w:t xml:space="preserve"> </w:t>
            </w:r>
            <w:r>
              <w:t>kavrama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kıyaslayabilme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Matematiksel</w:t>
            </w:r>
            <w:r>
              <w:rPr>
                <w:spacing w:val="-2"/>
              </w:rPr>
              <w:t xml:space="preserve"> </w:t>
            </w:r>
            <w:r>
              <w:t>kabiliyet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Muhakeme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2F02F7" w:rsidRDefault="0012239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/>
              <w:ind w:left="233" w:hanging="125"/>
            </w:pPr>
            <w:r>
              <w:t>Müzakere</w:t>
            </w:r>
            <w:r>
              <w:rPr>
                <w:spacing w:val="-2"/>
              </w:rPr>
              <w:t xml:space="preserve"> </w:t>
            </w:r>
            <w:r>
              <w:t>edebilme</w:t>
            </w:r>
          </w:p>
        </w:tc>
      </w:tr>
    </w:tbl>
    <w:p w:rsidR="002F02F7" w:rsidRDefault="002F02F7">
      <w:pPr>
        <w:sectPr w:rsidR="002F02F7"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805"/>
        <w:gridCol w:w="1807"/>
        <w:gridCol w:w="3008"/>
      </w:tblGrid>
      <w:tr w:rsidR="002F02F7">
        <w:trPr>
          <w:trHeight w:val="1708"/>
        </w:trPr>
        <w:tc>
          <w:tcPr>
            <w:tcW w:w="1918" w:type="dxa"/>
          </w:tcPr>
          <w:p w:rsidR="002F02F7" w:rsidRDefault="002F02F7">
            <w:pPr>
              <w:pStyle w:val="TableParagraph"/>
              <w:spacing w:before="10"/>
              <w:rPr>
                <w:sz w:val="7"/>
              </w:rPr>
            </w:pPr>
          </w:p>
          <w:p w:rsidR="002F02F7" w:rsidRDefault="0012239D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gridSpan w:val="5"/>
          </w:tcPr>
          <w:p w:rsidR="002F02F7" w:rsidRDefault="0012239D">
            <w:pPr>
              <w:pStyle w:val="TableParagraph"/>
              <w:spacing w:line="246" w:lineRule="exact"/>
              <w:ind w:left="2587" w:right="2605"/>
              <w:jc w:val="center"/>
            </w:pPr>
            <w:r>
              <w:t>T.C.</w:t>
            </w:r>
          </w:p>
          <w:p w:rsidR="002F02F7" w:rsidRDefault="0012239D">
            <w:pPr>
              <w:pStyle w:val="TableParagraph"/>
              <w:ind w:left="2587" w:right="2608"/>
              <w:jc w:val="center"/>
            </w:pPr>
            <w:r>
              <w:t>ONDOKUZ MAYIS ÜNİVERSİTESİ</w:t>
            </w:r>
            <w:r>
              <w:rPr>
                <w:spacing w:val="-53"/>
              </w:rPr>
              <w:t xml:space="preserve"> </w:t>
            </w:r>
            <w:bookmarkStart w:id="0" w:name="_GoBack"/>
            <w:bookmarkEnd w:id="0"/>
          </w:p>
          <w:p w:rsidR="00DD3DAE" w:rsidRDefault="00DD3DAE">
            <w:pPr>
              <w:pStyle w:val="TableParagraph"/>
              <w:spacing w:before="3"/>
              <w:ind w:left="1248" w:right="1267"/>
              <w:jc w:val="center"/>
            </w:pPr>
            <w:r>
              <w:t xml:space="preserve">TIP FAKÜLTESİ </w:t>
            </w:r>
          </w:p>
          <w:p w:rsidR="002F02F7" w:rsidRDefault="0012239D">
            <w:pPr>
              <w:pStyle w:val="TableParagraph"/>
              <w:spacing w:before="3"/>
              <w:ind w:left="1248" w:right="1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ĞİTİMDEN SORUMLU DEKAN YARDIMCISI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2F02F7">
        <w:trPr>
          <w:trHeight w:val="505"/>
        </w:trPr>
        <w:tc>
          <w:tcPr>
            <w:tcW w:w="1918" w:type="dxa"/>
          </w:tcPr>
          <w:p w:rsidR="002F02F7" w:rsidRDefault="0012239D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2F02F7" w:rsidRDefault="0012239D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.GT.02</w:t>
            </w:r>
          </w:p>
        </w:tc>
        <w:tc>
          <w:tcPr>
            <w:tcW w:w="1985" w:type="dxa"/>
            <w:gridSpan w:val="2"/>
          </w:tcPr>
          <w:p w:rsidR="002F02F7" w:rsidRDefault="0012239D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2F02F7" w:rsidRDefault="00DD3DAE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805" w:type="dxa"/>
          </w:tcPr>
          <w:p w:rsidR="002F02F7" w:rsidRDefault="0012239D">
            <w:pPr>
              <w:pStyle w:val="TableParagraph"/>
              <w:spacing w:line="247" w:lineRule="exact"/>
              <w:ind w:left="268" w:right="260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2F02F7" w:rsidRDefault="0012239D">
            <w:pPr>
              <w:pStyle w:val="TableParagraph"/>
              <w:spacing w:before="1" w:line="238" w:lineRule="exact"/>
              <w:ind w:left="10"/>
              <w:jc w:val="center"/>
            </w:pPr>
            <w:r>
              <w:t>2</w:t>
            </w:r>
          </w:p>
        </w:tc>
        <w:tc>
          <w:tcPr>
            <w:tcW w:w="1807" w:type="dxa"/>
          </w:tcPr>
          <w:p w:rsidR="002F02F7" w:rsidRDefault="0012239D">
            <w:pPr>
              <w:pStyle w:val="TableParagraph"/>
              <w:spacing w:line="247" w:lineRule="exact"/>
              <w:ind w:left="135" w:right="126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  <w:p w:rsidR="002F02F7" w:rsidRDefault="00DD3DAE">
            <w:pPr>
              <w:pStyle w:val="TableParagraph"/>
              <w:spacing w:before="1" w:line="238" w:lineRule="exact"/>
              <w:ind w:left="135" w:right="122"/>
              <w:jc w:val="center"/>
            </w:pPr>
            <w:r>
              <w:t>20.10.2023</w:t>
            </w:r>
          </w:p>
        </w:tc>
        <w:tc>
          <w:tcPr>
            <w:tcW w:w="3008" w:type="dxa"/>
          </w:tcPr>
          <w:p w:rsidR="002F02F7" w:rsidRDefault="0012239D">
            <w:pPr>
              <w:pStyle w:val="TableParagraph"/>
              <w:spacing w:line="247" w:lineRule="exact"/>
              <w:ind w:left="1027" w:right="1045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2F02F7" w:rsidRDefault="0012239D">
            <w:pPr>
              <w:pStyle w:val="TableParagraph"/>
              <w:spacing w:before="1" w:line="238" w:lineRule="exact"/>
              <w:ind w:left="1027" w:right="1044"/>
              <w:jc w:val="center"/>
            </w:pPr>
            <w:r>
              <w:t>3/3</w:t>
            </w:r>
          </w:p>
        </w:tc>
      </w:tr>
      <w:tr w:rsidR="002F02F7">
        <w:trPr>
          <w:trHeight w:val="5061"/>
        </w:trPr>
        <w:tc>
          <w:tcPr>
            <w:tcW w:w="2979" w:type="dxa"/>
            <w:gridSpan w:val="2"/>
          </w:tcPr>
          <w:p w:rsidR="002F02F7" w:rsidRDefault="002F02F7">
            <w:pPr>
              <w:pStyle w:val="TableParagraph"/>
            </w:pPr>
          </w:p>
        </w:tc>
        <w:tc>
          <w:tcPr>
            <w:tcW w:w="7544" w:type="dxa"/>
            <w:gridSpan w:val="4"/>
          </w:tcPr>
          <w:p w:rsidR="002F02F7" w:rsidRDefault="002F02F7">
            <w:pPr>
              <w:pStyle w:val="TableParagraph"/>
              <w:spacing w:before="6"/>
              <w:rPr>
                <w:sz w:val="21"/>
              </w:rPr>
            </w:pP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</w:pPr>
            <w:r>
              <w:t>Ofis</w:t>
            </w:r>
            <w:r>
              <w:rPr>
                <w:spacing w:val="-4"/>
              </w:rPr>
              <w:t xml:space="preserve"> </w:t>
            </w:r>
            <w:r>
              <w:t>programlarını</w:t>
            </w:r>
            <w:r>
              <w:rPr>
                <w:spacing w:val="-3"/>
              </w:rPr>
              <w:t xml:space="preserve"> </w:t>
            </w:r>
            <w:r>
              <w:t>etkin</w:t>
            </w:r>
            <w:r>
              <w:rPr>
                <w:spacing w:val="-4"/>
              </w:rPr>
              <w:t xml:space="preserve"> </w:t>
            </w:r>
            <w:r>
              <w:t>kullanabilme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</w:pPr>
            <w:r>
              <w:t>Ofis</w:t>
            </w:r>
            <w:r>
              <w:rPr>
                <w:spacing w:val="-3"/>
              </w:rPr>
              <w:t xml:space="preserve"> </w:t>
            </w:r>
            <w:r>
              <w:t>gereçlerini</w:t>
            </w:r>
            <w:r>
              <w:rPr>
                <w:spacing w:val="-2"/>
              </w:rPr>
              <w:t xml:space="preserve"> </w:t>
            </w:r>
            <w:r>
              <w:t>kullanabilme</w:t>
            </w:r>
            <w:r>
              <w:rPr>
                <w:spacing w:val="-3"/>
              </w:rPr>
              <w:t xml:space="preserve"> </w:t>
            </w:r>
            <w:r>
              <w:t>(yazıcı,</w:t>
            </w:r>
            <w:r>
              <w:rPr>
                <w:spacing w:val="-2"/>
              </w:rPr>
              <w:t xml:space="preserve"> </w:t>
            </w:r>
            <w:r>
              <w:t>faks</w:t>
            </w:r>
            <w:r>
              <w:rPr>
                <w:spacing w:val="-3"/>
              </w:rPr>
              <w:t xml:space="preserve"> </w:t>
            </w:r>
            <w:r>
              <w:t>vb.)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2" w:line="252" w:lineRule="exact"/>
              <w:ind w:left="233" w:hanging="125"/>
            </w:pPr>
            <w:r>
              <w:t>Planlama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organizasyon yapabilme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Pratik</w:t>
            </w:r>
            <w:r>
              <w:rPr>
                <w:spacing w:val="-6"/>
              </w:rPr>
              <w:t xml:space="preserve"> </w:t>
            </w:r>
            <w:r>
              <w:t>bilgileri</w:t>
            </w:r>
            <w:r>
              <w:rPr>
                <w:spacing w:val="-4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aktarabilme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Proje</w:t>
            </w:r>
            <w:r>
              <w:rPr>
                <w:spacing w:val="-3"/>
              </w:rPr>
              <w:t xml:space="preserve"> </w:t>
            </w:r>
            <w:r>
              <w:t>geliştirebilme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uygulayabilme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Proje</w:t>
            </w:r>
            <w:r>
              <w:rPr>
                <w:spacing w:val="-5"/>
              </w:rPr>
              <w:t xml:space="preserve"> </w:t>
            </w:r>
            <w:r>
              <w:t>liderliği</w:t>
            </w:r>
            <w:r>
              <w:rPr>
                <w:spacing w:val="-1"/>
              </w:rPr>
              <w:t xml:space="preserve"> </w:t>
            </w:r>
            <w:r>
              <w:t>vasfı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Sabırlı</w:t>
            </w:r>
            <w:r>
              <w:rPr>
                <w:spacing w:val="-2"/>
              </w:rPr>
              <w:t xml:space="preserve"> </w:t>
            </w:r>
            <w:r>
              <w:t>olma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53" w:lineRule="exact"/>
              <w:ind w:left="233" w:hanging="125"/>
            </w:pPr>
            <w:r>
              <w:t>Sistemli düşünme</w:t>
            </w:r>
            <w:r>
              <w:rPr>
                <w:spacing w:val="-1"/>
              </w:rPr>
              <w:t xml:space="preserve"> </w:t>
            </w:r>
            <w:r>
              <w:t>gücüne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4"/>
              </w:rPr>
              <w:t xml:space="preserve"> </w:t>
            </w:r>
            <w:r>
              <w:t>olma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Sorun</w:t>
            </w:r>
            <w:r>
              <w:rPr>
                <w:spacing w:val="-2"/>
              </w:rPr>
              <w:t xml:space="preserve"> </w:t>
            </w:r>
            <w:r>
              <w:t>çözebilme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Sonuç</w:t>
            </w:r>
            <w:r>
              <w:rPr>
                <w:spacing w:val="-2"/>
              </w:rPr>
              <w:t xml:space="preserve"> </w:t>
            </w:r>
            <w:r>
              <w:t>odaklı olma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2" w:line="252" w:lineRule="exact"/>
              <w:ind w:left="233" w:hanging="125"/>
            </w:pPr>
            <w:r>
              <w:t>Sorumluluk</w:t>
            </w:r>
            <w:r>
              <w:rPr>
                <w:spacing w:val="-4"/>
              </w:rPr>
              <w:t xml:space="preserve"> </w:t>
            </w:r>
            <w:r>
              <w:t>alabilme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yazılı anlatım</w:t>
            </w:r>
            <w:r>
              <w:rPr>
                <w:spacing w:val="-5"/>
              </w:rPr>
              <w:t xml:space="preserve"> </w:t>
            </w:r>
            <w:r>
              <w:t>becerisi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Stres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Temsil</w:t>
            </w:r>
            <w:r>
              <w:rPr>
                <w:spacing w:val="-1"/>
              </w:rPr>
              <w:t xml:space="preserve"> </w:t>
            </w:r>
            <w:r>
              <w:t>kabiliyeti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</w:pPr>
            <w:r>
              <w:t>Üst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astlarla</w:t>
            </w:r>
            <w:r>
              <w:rPr>
                <w:spacing w:val="-2"/>
              </w:rPr>
              <w:t xml:space="preserve"> </w:t>
            </w:r>
            <w:r>
              <w:t>diyalog</w:t>
            </w:r>
          </w:p>
          <w:p w:rsidR="002F02F7" w:rsidRDefault="0012239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2"/>
            </w:pPr>
            <w:r>
              <w:t>Yoğun</w:t>
            </w:r>
            <w:r>
              <w:rPr>
                <w:spacing w:val="-4"/>
              </w:rPr>
              <w:t xml:space="preserve"> </w:t>
            </w:r>
            <w:r>
              <w:t>tempoda</w:t>
            </w:r>
            <w:r>
              <w:rPr>
                <w:spacing w:val="-3"/>
              </w:rPr>
              <w:t xml:space="preserve"> </w:t>
            </w:r>
            <w:r>
              <w:t>çalışabilme</w:t>
            </w:r>
          </w:p>
        </w:tc>
      </w:tr>
    </w:tbl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rPr>
          <w:sz w:val="20"/>
        </w:rPr>
      </w:pPr>
    </w:p>
    <w:p w:rsidR="002F02F7" w:rsidRDefault="002F02F7">
      <w:pPr>
        <w:spacing w:before="5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2F02F7">
        <w:trPr>
          <w:trHeight w:val="251"/>
        </w:trPr>
        <w:tc>
          <w:tcPr>
            <w:tcW w:w="3546" w:type="dxa"/>
          </w:tcPr>
          <w:p w:rsidR="002F02F7" w:rsidRDefault="0012239D">
            <w:pPr>
              <w:pStyle w:val="TableParagraph"/>
              <w:spacing w:line="232" w:lineRule="exact"/>
              <w:ind w:left="1020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2F02F7" w:rsidRDefault="0012239D">
            <w:pPr>
              <w:pStyle w:val="TableParagraph"/>
              <w:spacing w:line="232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2F02F7" w:rsidRDefault="0012239D">
            <w:pPr>
              <w:pStyle w:val="TableParagraph"/>
              <w:spacing w:line="232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2F02F7">
        <w:trPr>
          <w:trHeight w:val="760"/>
        </w:trPr>
        <w:tc>
          <w:tcPr>
            <w:tcW w:w="3546" w:type="dxa"/>
          </w:tcPr>
          <w:p w:rsidR="002F02F7" w:rsidRDefault="0012239D">
            <w:pPr>
              <w:pStyle w:val="TableParagraph"/>
              <w:spacing w:line="247" w:lineRule="exact"/>
              <w:ind w:left="439"/>
            </w:pPr>
            <w:r>
              <w:t>Kalite</w:t>
            </w:r>
            <w:r>
              <w:rPr>
                <w:spacing w:val="-4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2F02F7" w:rsidRDefault="0012239D">
            <w:pPr>
              <w:pStyle w:val="TableParagraph"/>
              <w:spacing w:line="247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2F02F7" w:rsidRDefault="0012239D">
            <w:pPr>
              <w:pStyle w:val="TableParagraph"/>
              <w:spacing w:line="242" w:lineRule="auto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12239D" w:rsidRDefault="0012239D"/>
    <w:sectPr w:rsidR="0012239D"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79"/>
    <w:multiLevelType w:val="hybridMultilevel"/>
    <w:tmpl w:val="A9768B2C"/>
    <w:lvl w:ilvl="0" w:tplc="8A927BB2">
      <w:start w:val="11"/>
      <w:numFmt w:val="decimal"/>
      <w:lvlText w:val="%1."/>
      <w:lvlJc w:val="left"/>
      <w:pPr>
        <w:ind w:left="385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CDCA5E9E">
      <w:numFmt w:val="bullet"/>
      <w:lvlText w:val="•"/>
      <w:lvlJc w:val="left"/>
      <w:pPr>
        <w:ind w:left="1092" w:hanging="277"/>
      </w:pPr>
      <w:rPr>
        <w:rFonts w:hint="default"/>
        <w:lang w:val="tr-TR" w:eastAsia="en-US" w:bidi="ar-SA"/>
      </w:rPr>
    </w:lvl>
    <w:lvl w:ilvl="2" w:tplc="2870CB7C">
      <w:numFmt w:val="bullet"/>
      <w:lvlText w:val="•"/>
      <w:lvlJc w:val="left"/>
      <w:pPr>
        <w:ind w:left="1804" w:hanging="277"/>
      </w:pPr>
      <w:rPr>
        <w:rFonts w:hint="default"/>
        <w:lang w:val="tr-TR" w:eastAsia="en-US" w:bidi="ar-SA"/>
      </w:rPr>
    </w:lvl>
    <w:lvl w:ilvl="3" w:tplc="CD58691C">
      <w:numFmt w:val="bullet"/>
      <w:lvlText w:val="•"/>
      <w:lvlJc w:val="left"/>
      <w:pPr>
        <w:ind w:left="2517" w:hanging="277"/>
      </w:pPr>
      <w:rPr>
        <w:rFonts w:hint="default"/>
        <w:lang w:val="tr-TR" w:eastAsia="en-US" w:bidi="ar-SA"/>
      </w:rPr>
    </w:lvl>
    <w:lvl w:ilvl="4" w:tplc="C4A68DFA">
      <w:numFmt w:val="bullet"/>
      <w:lvlText w:val="•"/>
      <w:lvlJc w:val="left"/>
      <w:pPr>
        <w:ind w:left="3229" w:hanging="277"/>
      </w:pPr>
      <w:rPr>
        <w:rFonts w:hint="default"/>
        <w:lang w:val="tr-TR" w:eastAsia="en-US" w:bidi="ar-SA"/>
      </w:rPr>
    </w:lvl>
    <w:lvl w:ilvl="5" w:tplc="58121CFA">
      <w:numFmt w:val="bullet"/>
      <w:lvlText w:val="•"/>
      <w:lvlJc w:val="left"/>
      <w:pPr>
        <w:ind w:left="3942" w:hanging="277"/>
      </w:pPr>
      <w:rPr>
        <w:rFonts w:hint="default"/>
        <w:lang w:val="tr-TR" w:eastAsia="en-US" w:bidi="ar-SA"/>
      </w:rPr>
    </w:lvl>
    <w:lvl w:ilvl="6" w:tplc="118A1916">
      <w:numFmt w:val="bullet"/>
      <w:lvlText w:val="•"/>
      <w:lvlJc w:val="left"/>
      <w:pPr>
        <w:ind w:left="4654" w:hanging="277"/>
      </w:pPr>
      <w:rPr>
        <w:rFonts w:hint="default"/>
        <w:lang w:val="tr-TR" w:eastAsia="en-US" w:bidi="ar-SA"/>
      </w:rPr>
    </w:lvl>
    <w:lvl w:ilvl="7" w:tplc="DBFC13B8">
      <w:numFmt w:val="bullet"/>
      <w:lvlText w:val="•"/>
      <w:lvlJc w:val="left"/>
      <w:pPr>
        <w:ind w:left="5366" w:hanging="277"/>
      </w:pPr>
      <w:rPr>
        <w:rFonts w:hint="default"/>
        <w:lang w:val="tr-TR" w:eastAsia="en-US" w:bidi="ar-SA"/>
      </w:rPr>
    </w:lvl>
    <w:lvl w:ilvl="8" w:tplc="BC0A5044">
      <w:numFmt w:val="bullet"/>
      <w:lvlText w:val="•"/>
      <w:lvlJc w:val="left"/>
      <w:pPr>
        <w:ind w:left="6079" w:hanging="277"/>
      </w:pPr>
      <w:rPr>
        <w:rFonts w:hint="default"/>
        <w:lang w:val="tr-TR" w:eastAsia="en-US" w:bidi="ar-SA"/>
      </w:rPr>
    </w:lvl>
  </w:abstractNum>
  <w:abstractNum w:abstractNumId="1">
    <w:nsid w:val="38635A36"/>
    <w:multiLevelType w:val="hybridMultilevel"/>
    <w:tmpl w:val="08921AAE"/>
    <w:lvl w:ilvl="0" w:tplc="DAEE870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B9C1878">
      <w:numFmt w:val="bullet"/>
      <w:lvlText w:val="•"/>
      <w:lvlJc w:val="left"/>
      <w:pPr>
        <w:ind w:left="969" w:hanging="128"/>
      </w:pPr>
      <w:rPr>
        <w:rFonts w:hint="default"/>
        <w:lang w:val="tr-TR" w:eastAsia="en-US" w:bidi="ar-SA"/>
      </w:rPr>
    </w:lvl>
    <w:lvl w:ilvl="2" w:tplc="F56266AA">
      <w:numFmt w:val="bullet"/>
      <w:lvlText w:val="•"/>
      <w:lvlJc w:val="left"/>
      <w:pPr>
        <w:ind w:left="1698" w:hanging="128"/>
      </w:pPr>
      <w:rPr>
        <w:rFonts w:hint="default"/>
        <w:lang w:val="tr-TR" w:eastAsia="en-US" w:bidi="ar-SA"/>
      </w:rPr>
    </w:lvl>
    <w:lvl w:ilvl="3" w:tplc="28E65C38">
      <w:numFmt w:val="bullet"/>
      <w:lvlText w:val="•"/>
      <w:lvlJc w:val="left"/>
      <w:pPr>
        <w:ind w:left="2428" w:hanging="128"/>
      </w:pPr>
      <w:rPr>
        <w:rFonts w:hint="default"/>
        <w:lang w:val="tr-TR" w:eastAsia="en-US" w:bidi="ar-SA"/>
      </w:rPr>
    </w:lvl>
    <w:lvl w:ilvl="4" w:tplc="23DE5CF2">
      <w:numFmt w:val="bullet"/>
      <w:lvlText w:val="•"/>
      <w:lvlJc w:val="left"/>
      <w:pPr>
        <w:ind w:left="3157" w:hanging="128"/>
      </w:pPr>
      <w:rPr>
        <w:rFonts w:hint="default"/>
        <w:lang w:val="tr-TR" w:eastAsia="en-US" w:bidi="ar-SA"/>
      </w:rPr>
    </w:lvl>
    <w:lvl w:ilvl="5" w:tplc="22D4A8DC">
      <w:numFmt w:val="bullet"/>
      <w:lvlText w:val="•"/>
      <w:lvlJc w:val="left"/>
      <w:pPr>
        <w:ind w:left="3887" w:hanging="128"/>
      </w:pPr>
      <w:rPr>
        <w:rFonts w:hint="default"/>
        <w:lang w:val="tr-TR" w:eastAsia="en-US" w:bidi="ar-SA"/>
      </w:rPr>
    </w:lvl>
    <w:lvl w:ilvl="6" w:tplc="AF562468">
      <w:numFmt w:val="bullet"/>
      <w:lvlText w:val="•"/>
      <w:lvlJc w:val="left"/>
      <w:pPr>
        <w:ind w:left="4616" w:hanging="128"/>
      </w:pPr>
      <w:rPr>
        <w:rFonts w:hint="default"/>
        <w:lang w:val="tr-TR" w:eastAsia="en-US" w:bidi="ar-SA"/>
      </w:rPr>
    </w:lvl>
    <w:lvl w:ilvl="7" w:tplc="FF1433A8">
      <w:numFmt w:val="bullet"/>
      <w:lvlText w:val="•"/>
      <w:lvlJc w:val="left"/>
      <w:pPr>
        <w:ind w:left="5345" w:hanging="128"/>
      </w:pPr>
      <w:rPr>
        <w:rFonts w:hint="default"/>
        <w:lang w:val="tr-TR" w:eastAsia="en-US" w:bidi="ar-SA"/>
      </w:rPr>
    </w:lvl>
    <w:lvl w:ilvl="8" w:tplc="431E30EE">
      <w:numFmt w:val="bullet"/>
      <w:lvlText w:val="•"/>
      <w:lvlJc w:val="left"/>
      <w:pPr>
        <w:ind w:left="6075" w:hanging="128"/>
      </w:pPr>
      <w:rPr>
        <w:rFonts w:hint="default"/>
        <w:lang w:val="tr-TR" w:eastAsia="en-US" w:bidi="ar-SA"/>
      </w:rPr>
    </w:lvl>
  </w:abstractNum>
  <w:abstractNum w:abstractNumId="2">
    <w:nsid w:val="3EF041B5"/>
    <w:multiLevelType w:val="hybridMultilevel"/>
    <w:tmpl w:val="1D8AA4BE"/>
    <w:lvl w:ilvl="0" w:tplc="A3B6EC3E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76A7B1C">
      <w:numFmt w:val="bullet"/>
      <w:lvlText w:val="•"/>
      <w:lvlJc w:val="left"/>
      <w:pPr>
        <w:ind w:left="969" w:hanging="125"/>
      </w:pPr>
      <w:rPr>
        <w:rFonts w:hint="default"/>
        <w:lang w:val="tr-TR" w:eastAsia="en-US" w:bidi="ar-SA"/>
      </w:rPr>
    </w:lvl>
    <w:lvl w:ilvl="2" w:tplc="42B8E860">
      <w:numFmt w:val="bullet"/>
      <w:lvlText w:val="•"/>
      <w:lvlJc w:val="left"/>
      <w:pPr>
        <w:ind w:left="1698" w:hanging="125"/>
      </w:pPr>
      <w:rPr>
        <w:rFonts w:hint="default"/>
        <w:lang w:val="tr-TR" w:eastAsia="en-US" w:bidi="ar-SA"/>
      </w:rPr>
    </w:lvl>
    <w:lvl w:ilvl="3" w:tplc="381C1932">
      <w:numFmt w:val="bullet"/>
      <w:lvlText w:val="•"/>
      <w:lvlJc w:val="left"/>
      <w:pPr>
        <w:ind w:left="2428" w:hanging="125"/>
      </w:pPr>
      <w:rPr>
        <w:rFonts w:hint="default"/>
        <w:lang w:val="tr-TR" w:eastAsia="en-US" w:bidi="ar-SA"/>
      </w:rPr>
    </w:lvl>
    <w:lvl w:ilvl="4" w:tplc="130CF6D6">
      <w:numFmt w:val="bullet"/>
      <w:lvlText w:val="•"/>
      <w:lvlJc w:val="left"/>
      <w:pPr>
        <w:ind w:left="3157" w:hanging="125"/>
      </w:pPr>
      <w:rPr>
        <w:rFonts w:hint="default"/>
        <w:lang w:val="tr-TR" w:eastAsia="en-US" w:bidi="ar-SA"/>
      </w:rPr>
    </w:lvl>
    <w:lvl w:ilvl="5" w:tplc="FD146ACE">
      <w:numFmt w:val="bullet"/>
      <w:lvlText w:val="•"/>
      <w:lvlJc w:val="left"/>
      <w:pPr>
        <w:ind w:left="3887" w:hanging="125"/>
      </w:pPr>
      <w:rPr>
        <w:rFonts w:hint="default"/>
        <w:lang w:val="tr-TR" w:eastAsia="en-US" w:bidi="ar-SA"/>
      </w:rPr>
    </w:lvl>
    <w:lvl w:ilvl="6" w:tplc="FB045C6C">
      <w:numFmt w:val="bullet"/>
      <w:lvlText w:val="•"/>
      <w:lvlJc w:val="left"/>
      <w:pPr>
        <w:ind w:left="4616" w:hanging="125"/>
      </w:pPr>
      <w:rPr>
        <w:rFonts w:hint="default"/>
        <w:lang w:val="tr-TR" w:eastAsia="en-US" w:bidi="ar-SA"/>
      </w:rPr>
    </w:lvl>
    <w:lvl w:ilvl="7" w:tplc="1E26DB76">
      <w:numFmt w:val="bullet"/>
      <w:lvlText w:val="•"/>
      <w:lvlJc w:val="left"/>
      <w:pPr>
        <w:ind w:left="5345" w:hanging="125"/>
      </w:pPr>
      <w:rPr>
        <w:rFonts w:hint="default"/>
        <w:lang w:val="tr-TR" w:eastAsia="en-US" w:bidi="ar-SA"/>
      </w:rPr>
    </w:lvl>
    <w:lvl w:ilvl="8" w:tplc="D960D5E6">
      <w:numFmt w:val="bullet"/>
      <w:lvlText w:val="•"/>
      <w:lvlJc w:val="left"/>
      <w:pPr>
        <w:ind w:left="6075" w:hanging="125"/>
      </w:pPr>
      <w:rPr>
        <w:rFonts w:hint="default"/>
        <w:lang w:val="tr-TR" w:eastAsia="en-US" w:bidi="ar-SA"/>
      </w:rPr>
    </w:lvl>
  </w:abstractNum>
  <w:abstractNum w:abstractNumId="3">
    <w:nsid w:val="42F455F1"/>
    <w:multiLevelType w:val="hybridMultilevel"/>
    <w:tmpl w:val="87483976"/>
    <w:lvl w:ilvl="0" w:tplc="DFEAC70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E7AA12C">
      <w:numFmt w:val="bullet"/>
      <w:lvlText w:val="•"/>
      <w:lvlJc w:val="left"/>
      <w:pPr>
        <w:ind w:left="969" w:hanging="128"/>
      </w:pPr>
      <w:rPr>
        <w:rFonts w:hint="default"/>
        <w:lang w:val="tr-TR" w:eastAsia="en-US" w:bidi="ar-SA"/>
      </w:rPr>
    </w:lvl>
    <w:lvl w:ilvl="2" w:tplc="8196F2CA">
      <w:numFmt w:val="bullet"/>
      <w:lvlText w:val="•"/>
      <w:lvlJc w:val="left"/>
      <w:pPr>
        <w:ind w:left="1698" w:hanging="128"/>
      </w:pPr>
      <w:rPr>
        <w:rFonts w:hint="default"/>
        <w:lang w:val="tr-TR" w:eastAsia="en-US" w:bidi="ar-SA"/>
      </w:rPr>
    </w:lvl>
    <w:lvl w:ilvl="3" w:tplc="C8AC262C">
      <w:numFmt w:val="bullet"/>
      <w:lvlText w:val="•"/>
      <w:lvlJc w:val="left"/>
      <w:pPr>
        <w:ind w:left="2428" w:hanging="128"/>
      </w:pPr>
      <w:rPr>
        <w:rFonts w:hint="default"/>
        <w:lang w:val="tr-TR" w:eastAsia="en-US" w:bidi="ar-SA"/>
      </w:rPr>
    </w:lvl>
    <w:lvl w:ilvl="4" w:tplc="D2AA4A78">
      <w:numFmt w:val="bullet"/>
      <w:lvlText w:val="•"/>
      <w:lvlJc w:val="left"/>
      <w:pPr>
        <w:ind w:left="3157" w:hanging="128"/>
      </w:pPr>
      <w:rPr>
        <w:rFonts w:hint="default"/>
        <w:lang w:val="tr-TR" w:eastAsia="en-US" w:bidi="ar-SA"/>
      </w:rPr>
    </w:lvl>
    <w:lvl w:ilvl="5" w:tplc="302C7024">
      <w:numFmt w:val="bullet"/>
      <w:lvlText w:val="•"/>
      <w:lvlJc w:val="left"/>
      <w:pPr>
        <w:ind w:left="3887" w:hanging="128"/>
      </w:pPr>
      <w:rPr>
        <w:rFonts w:hint="default"/>
        <w:lang w:val="tr-TR" w:eastAsia="en-US" w:bidi="ar-SA"/>
      </w:rPr>
    </w:lvl>
    <w:lvl w:ilvl="6" w:tplc="B36CBE18">
      <w:numFmt w:val="bullet"/>
      <w:lvlText w:val="•"/>
      <w:lvlJc w:val="left"/>
      <w:pPr>
        <w:ind w:left="4616" w:hanging="128"/>
      </w:pPr>
      <w:rPr>
        <w:rFonts w:hint="default"/>
        <w:lang w:val="tr-TR" w:eastAsia="en-US" w:bidi="ar-SA"/>
      </w:rPr>
    </w:lvl>
    <w:lvl w:ilvl="7" w:tplc="56B4C5B6">
      <w:numFmt w:val="bullet"/>
      <w:lvlText w:val="•"/>
      <w:lvlJc w:val="left"/>
      <w:pPr>
        <w:ind w:left="5345" w:hanging="128"/>
      </w:pPr>
      <w:rPr>
        <w:rFonts w:hint="default"/>
        <w:lang w:val="tr-TR" w:eastAsia="en-US" w:bidi="ar-SA"/>
      </w:rPr>
    </w:lvl>
    <w:lvl w:ilvl="8" w:tplc="8684E160">
      <w:numFmt w:val="bullet"/>
      <w:lvlText w:val="•"/>
      <w:lvlJc w:val="left"/>
      <w:pPr>
        <w:ind w:left="6075" w:hanging="128"/>
      </w:pPr>
      <w:rPr>
        <w:rFonts w:hint="default"/>
        <w:lang w:val="tr-TR" w:eastAsia="en-US" w:bidi="ar-SA"/>
      </w:rPr>
    </w:lvl>
  </w:abstractNum>
  <w:abstractNum w:abstractNumId="4">
    <w:nsid w:val="44EF4276"/>
    <w:multiLevelType w:val="hybridMultilevel"/>
    <w:tmpl w:val="DEE69BE6"/>
    <w:lvl w:ilvl="0" w:tplc="65D2A9B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340F396">
      <w:numFmt w:val="bullet"/>
      <w:lvlText w:val="•"/>
      <w:lvlJc w:val="left"/>
      <w:pPr>
        <w:ind w:left="843" w:hanging="128"/>
      </w:pPr>
      <w:rPr>
        <w:rFonts w:hint="default"/>
        <w:lang w:val="tr-TR" w:eastAsia="en-US" w:bidi="ar-SA"/>
      </w:rPr>
    </w:lvl>
    <w:lvl w:ilvl="2" w:tplc="4A761898">
      <w:numFmt w:val="bullet"/>
      <w:lvlText w:val="•"/>
      <w:lvlJc w:val="left"/>
      <w:pPr>
        <w:ind w:left="1586" w:hanging="128"/>
      </w:pPr>
      <w:rPr>
        <w:rFonts w:hint="default"/>
        <w:lang w:val="tr-TR" w:eastAsia="en-US" w:bidi="ar-SA"/>
      </w:rPr>
    </w:lvl>
    <w:lvl w:ilvl="3" w:tplc="C0680B90">
      <w:numFmt w:val="bullet"/>
      <w:lvlText w:val="•"/>
      <w:lvlJc w:val="left"/>
      <w:pPr>
        <w:ind w:left="2330" w:hanging="128"/>
      </w:pPr>
      <w:rPr>
        <w:rFonts w:hint="default"/>
        <w:lang w:val="tr-TR" w:eastAsia="en-US" w:bidi="ar-SA"/>
      </w:rPr>
    </w:lvl>
    <w:lvl w:ilvl="4" w:tplc="FD706E1E">
      <w:numFmt w:val="bullet"/>
      <w:lvlText w:val="•"/>
      <w:lvlJc w:val="left"/>
      <w:pPr>
        <w:ind w:left="3073" w:hanging="128"/>
      </w:pPr>
      <w:rPr>
        <w:rFonts w:hint="default"/>
        <w:lang w:val="tr-TR" w:eastAsia="en-US" w:bidi="ar-SA"/>
      </w:rPr>
    </w:lvl>
    <w:lvl w:ilvl="5" w:tplc="FC90A444">
      <w:numFmt w:val="bullet"/>
      <w:lvlText w:val="•"/>
      <w:lvlJc w:val="left"/>
      <w:pPr>
        <w:ind w:left="3817" w:hanging="128"/>
      </w:pPr>
      <w:rPr>
        <w:rFonts w:hint="default"/>
        <w:lang w:val="tr-TR" w:eastAsia="en-US" w:bidi="ar-SA"/>
      </w:rPr>
    </w:lvl>
    <w:lvl w:ilvl="6" w:tplc="45400646">
      <w:numFmt w:val="bullet"/>
      <w:lvlText w:val="•"/>
      <w:lvlJc w:val="left"/>
      <w:pPr>
        <w:ind w:left="4560" w:hanging="128"/>
      </w:pPr>
      <w:rPr>
        <w:rFonts w:hint="default"/>
        <w:lang w:val="tr-TR" w:eastAsia="en-US" w:bidi="ar-SA"/>
      </w:rPr>
    </w:lvl>
    <w:lvl w:ilvl="7" w:tplc="17A67F8C">
      <w:numFmt w:val="bullet"/>
      <w:lvlText w:val="•"/>
      <w:lvlJc w:val="left"/>
      <w:pPr>
        <w:ind w:left="5303" w:hanging="128"/>
      </w:pPr>
      <w:rPr>
        <w:rFonts w:hint="default"/>
        <w:lang w:val="tr-TR" w:eastAsia="en-US" w:bidi="ar-SA"/>
      </w:rPr>
    </w:lvl>
    <w:lvl w:ilvl="8" w:tplc="A670A69A">
      <w:numFmt w:val="bullet"/>
      <w:lvlText w:val="•"/>
      <w:lvlJc w:val="left"/>
      <w:pPr>
        <w:ind w:left="6047" w:hanging="128"/>
      </w:pPr>
      <w:rPr>
        <w:rFonts w:hint="default"/>
        <w:lang w:val="tr-TR" w:eastAsia="en-US" w:bidi="ar-SA"/>
      </w:rPr>
    </w:lvl>
  </w:abstractNum>
  <w:abstractNum w:abstractNumId="5">
    <w:nsid w:val="50C569F5"/>
    <w:multiLevelType w:val="hybridMultilevel"/>
    <w:tmpl w:val="544AF1E4"/>
    <w:lvl w:ilvl="0" w:tplc="4A5CFF8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8B4F4AC">
      <w:numFmt w:val="bullet"/>
      <w:lvlText w:val="•"/>
      <w:lvlJc w:val="left"/>
      <w:pPr>
        <w:ind w:left="843" w:hanging="125"/>
      </w:pPr>
      <w:rPr>
        <w:rFonts w:hint="default"/>
        <w:lang w:val="tr-TR" w:eastAsia="en-US" w:bidi="ar-SA"/>
      </w:rPr>
    </w:lvl>
    <w:lvl w:ilvl="2" w:tplc="0616C120">
      <w:numFmt w:val="bullet"/>
      <w:lvlText w:val="•"/>
      <w:lvlJc w:val="left"/>
      <w:pPr>
        <w:ind w:left="1586" w:hanging="125"/>
      </w:pPr>
      <w:rPr>
        <w:rFonts w:hint="default"/>
        <w:lang w:val="tr-TR" w:eastAsia="en-US" w:bidi="ar-SA"/>
      </w:rPr>
    </w:lvl>
    <w:lvl w:ilvl="3" w:tplc="996088CE">
      <w:numFmt w:val="bullet"/>
      <w:lvlText w:val="•"/>
      <w:lvlJc w:val="left"/>
      <w:pPr>
        <w:ind w:left="2330" w:hanging="125"/>
      </w:pPr>
      <w:rPr>
        <w:rFonts w:hint="default"/>
        <w:lang w:val="tr-TR" w:eastAsia="en-US" w:bidi="ar-SA"/>
      </w:rPr>
    </w:lvl>
    <w:lvl w:ilvl="4" w:tplc="C0C00BB2">
      <w:numFmt w:val="bullet"/>
      <w:lvlText w:val="•"/>
      <w:lvlJc w:val="left"/>
      <w:pPr>
        <w:ind w:left="3073" w:hanging="125"/>
      </w:pPr>
      <w:rPr>
        <w:rFonts w:hint="default"/>
        <w:lang w:val="tr-TR" w:eastAsia="en-US" w:bidi="ar-SA"/>
      </w:rPr>
    </w:lvl>
    <w:lvl w:ilvl="5" w:tplc="15BAFB76">
      <w:numFmt w:val="bullet"/>
      <w:lvlText w:val="•"/>
      <w:lvlJc w:val="left"/>
      <w:pPr>
        <w:ind w:left="3817" w:hanging="125"/>
      </w:pPr>
      <w:rPr>
        <w:rFonts w:hint="default"/>
        <w:lang w:val="tr-TR" w:eastAsia="en-US" w:bidi="ar-SA"/>
      </w:rPr>
    </w:lvl>
    <w:lvl w:ilvl="6" w:tplc="97F4F86C">
      <w:numFmt w:val="bullet"/>
      <w:lvlText w:val="•"/>
      <w:lvlJc w:val="left"/>
      <w:pPr>
        <w:ind w:left="4560" w:hanging="125"/>
      </w:pPr>
      <w:rPr>
        <w:rFonts w:hint="default"/>
        <w:lang w:val="tr-TR" w:eastAsia="en-US" w:bidi="ar-SA"/>
      </w:rPr>
    </w:lvl>
    <w:lvl w:ilvl="7" w:tplc="FF9EE776">
      <w:numFmt w:val="bullet"/>
      <w:lvlText w:val="•"/>
      <w:lvlJc w:val="left"/>
      <w:pPr>
        <w:ind w:left="5303" w:hanging="125"/>
      </w:pPr>
      <w:rPr>
        <w:rFonts w:hint="default"/>
        <w:lang w:val="tr-TR" w:eastAsia="en-US" w:bidi="ar-SA"/>
      </w:rPr>
    </w:lvl>
    <w:lvl w:ilvl="8" w:tplc="5E9AC2A2">
      <w:numFmt w:val="bullet"/>
      <w:lvlText w:val="•"/>
      <w:lvlJc w:val="left"/>
      <w:pPr>
        <w:ind w:left="6047" w:hanging="125"/>
      </w:pPr>
      <w:rPr>
        <w:rFonts w:hint="default"/>
        <w:lang w:val="tr-TR" w:eastAsia="en-US" w:bidi="ar-SA"/>
      </w:rPr>
    </w:lvl>
  </w:abstractNum>
  <w:abstractNum w:abstractNumId="6">
    <w:nsid w:val="61F820BE"/>
    <w:multiLevelType w:val="hybridMultilevel"/>
    <w:tmpl w:val="C6D8D9BC"/>
    <w:lvl w:ilvl="0" w:tplc="9FF06004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ED6AA59E">
      <w:numFmt w:val="bullet"/>
      <w:lvlText w:val="•"/>
      <w:lvlJc w:val="left"/>
      <w:pPr>
        <w:ind w:left="840" w:hanging="167"/>
      </w:pPr>
      <w:rPr>
        <w:rFonts w:hint="default"/>
        <w:lang w:val="tr-TR" w:eastAsia="en-US" w:bidi="ar-SA"/>
      </w:rPr>
    </w:lvl>
    <w:lvl w:ilvl="2" w:tplc="1D2C646C">
      <w:numFmt w:val="bullet"/>
      <w:lvlText w:val="•"/>
      <w:lvlJc w:val="left"/>
      <w:pPr>
        <w:ind w:left="1580" w:hanging="167"/>
      </w:pPr>
      <w:rPr>
        <w:rFonts w:hint="default"/>
        <w:lang w:val="tr-TR" w:eastAsia="en-US" w:bidi="ar-SA"/>
      </w:rPr>
    </w:lvl>
    <w:lvl w:ilvl="3" w:tplc="0E10B65A">
      <w:numFmt w:val="bullet"/>
      <w:lvlText w:val="•"/>
      <w:lvlJc w:val="left"/>
      <w:pPr>
        <w:ind w:left="2321" w:hanging="167"/>
      </w:pPr>
      <w:rPr>
        <w:rFonts w:hint="default"/>
        <w:lang w:val="tr-TR" w:eastAsia="en-US" w:bidi="ar-SA"/>
      </w:rPr>
    </w:lvl>
    <w:lvl w:ilvl="4" w:tplc="1188D142">
      <w:numFmt w:val="bullet"/>
      <w:lvlText w:val="•"/>
      <w:lvlJc w:val="left"/>
      <w:pPr>
        <w:ind w:left="3061" w:hanging="167"/>
      </w:pPr>
      <w:rPr>
        <w:rFonts w:hint="default"/>
        <w:lang w:val="tr-TR" w:eastAsia="en-US" w:bidi="ar-SA"/>
      </w:rPr>
    </w:lvl>
    <w:lvl w:ilvl="5" w:tplc="655853E6">
      <w:numFmt w:val="bullet"/>
      <w:lvlText w:val="•"/>
      <w:lvlJc w:val="left"/>
      <w:pPr>
        <w:ind w:left="3802" w:hanging="167"/>
      </w:pPr>
      <w:rPr>
        <w:rFonts w:hint="default"/>
        <w:lang w:val="tr-TR" w:eastAsia="en-US" w:bidi="ar-SA"/>
      </w:rPr>
    </w:lvl>
    <w:lvl w:ilvl="6" w:tplc="055E5A0C">
      <w:numFmt w:val="bullet"/>
      <w:lvlText w:val="•"/>
      <w:lvlJc w:val="left"/>
      <w:pPr>
        <w:ind w:left="4542" w:hanging="167"/>
      </w:pPr>
      <w:rPr>
        <w:rFonts w:hint="default"/>
        <w:lang w:val="tr-TR" w:eastAsia="en-US" w:bidi="ar-SA"/>
      </w:rPr>
    </w:lvl>
    <w:lvl w:ilvl="7" w:tplc="E76CBB6A">
      <w:numFmt w:val="bullet"/>
      <w:lvlText w:val="•"/>
      <w:lvlJc w:val="left"/>
      <w:pPr>
        <w:ind w:left="5282" w:hanging="167"/>
      </w:pPr>
      <w:rPr>
        <w:rFonts w:hint="default"/>
        <w:lang w:val="tr-TR" w:eastAsia="en-US" w:bidi="ar-SA"/>
      </w:rPr>
    </w:lvl>
    <w:lvl w:ilvl="8" w:tplc="71344736">
      <w:numFmt w:val="bullet"/>
      <w:lvlText w:val="•"/>
      <w:lvlJc w:val="left"/>
      <w:pPr>
        <w:ind w:left="6023" w:hanging="167"/>
      </w:pPr>
      <w:rPr>
        <w:rFonts w:hint="default"/>
        <w:lang w:val="tr-TR" w:eastAsia="en-US" w:bidi="ar-SA"/>
      </w:rPr>
    </w:lvl>
  </w:abstractNum>
  <w:abstractNum w:abstractNumId="7">
    <w:nsid w:val="735A1A3F"/>
    <w:multiLevelType w:val="hybridMultilevel"/>
    <w:tmpl w:val="47D2C97A"/>
    <w:lvl w:ilvl="0" w:tplc="EFA4195E">
      <w:start w:val="18"/>
      <w:numFmt w:val="decimal"/>
      <w:lvlText w:val="%1."/>
      <w:lvlJc w:val="left"/>
      <w:pPr>
        <w:ind w:left="385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B36499B0">
      <w:numFmt w:val="bullet"/>
      <w:lvlText w:val="•"/>
      <w:lvlJc w:val="left"/>
      <w:pPr>
        <w:ind w:left="1092" w:hanging="277"/>
      </w:pPr>
      <w:rPr>
        <w:rFonts w:hint="default"/>
        <w:lang w:val="tr-TR" w:eastAsia="en-US" w:bidi="ar-SA"/>
      </w:rPr>
    </w:lvl>
    <w:lvl w:ilvl="2" w:tplc="6AEA2DCE">
      <w:numFmt w:val="bullet"/>
      <w:lvlText w:val="•"/>
      <w:lvlJc w:val="left"/>
      <w:pPr>
        <w:ind w:left="1804" w:hanging="277"/>
      </w:pPr>
      <w:rPr>
        <w:rFonts w:hint="default"/>
        <w:lang w:val="tr-TR" w:eastAsia="en-US" w:bidi="ar-SA"/>
      </w:rPr>
    </w:lvl>
    <w:lvl w:ilvl="3" w:tplc="AFE6BF42">
      <w:numFmt w:val="bullet"/>
      <w:lvlText w:val="•"/>
      <w:lvlJc w:val="left"/>
      <w:pPr>
        <w:ind w:left="2517" w:hanging="277"/>
      </w:pPr>
      <w:rPr>
        <w:rFonts w:hint="default"/>
        <w:lang w:val="tr-TR" w:eastAsia="en-US" w:bidi="ar-SA"/>
      </w:rPr>
    </w:lvl>
    <w:lvl w:ilvl="4" w:tplc="D816684A">
      <w:numFmt w:val="bullet"/>
      <w:lvlText w:val="•"/>
      <w:lvlJc w:val="left"/>
      <w:pPr>
        <w:ind w:left="3229" w:hanging="277"/>
      </w:pPr>
      <w:rPr>
        <w:rFonts w:hint="default"/>
        <w:lang w:val="tr-TR" w:eastAsia="en-US" w:bidi="ar-SA"/>
      </w:rPr>
    </w:lvl>
    <w:lvl w:ilvl="5" w:tplc="4FA256A8">
      <w:numFmt w:val="bullet"/>
      <w:lvlText w:val="•"/>
      <w:lvlJc w:val="left"/>
      <w:pPr>
        <w:ind w:left="3942" w:hanging="277"/>
      </w:pPr>
      <w:rPr>
        <w:rFonts w:hint="default"/>
        <w:lang w:val="tr-TR" w:eastAsia="en-US" w:bidi="ar-SA"/>
      </w:rPr>
    </w:lvl>
    <w:lvl w:ilvl="6" w:tplc="FCD4DB10">
      <w:numFmt w:val="bullet"/>
      <w:lvlText w:val="•"/>
      <w:lvlJc w:val="left"/>
      <w:pPr>
        <w:ind w:left="4654" w:hanging="277"/>
      </w:pPr>
      <w:rPr>
        <w:rFonts w:hint="default"/>
        <w:lang w:val="tr-TR" w:eastAsia="en-US" w:bidi="ar-SA"/>
      </w:rPr>
    </w:lvl>
    <w:lvl w:ilvl="7" w:tplc="7520CF56">
      <w:numFmt w:val="bullet"/>
      <w:lvlText w:val="•"/>
      <w:lvlJc w:val="left"/>
      <w:pPr>
        <w:ind w:left="5366" w:hanging="277"/>
      </w:pPr>
      <w:rPr>
        <w:rFonts w:hint="default"/>
        <w:lang w:val="tr-TR" w:eastAsia="en-US" w:bidi="ar-SA"/>
      </w:rPr>
    </w:lvl>
    <w:lvl w:ilvl="8" w:tplc="CBB445C6">
      <w:numFmt w:val="bullet"/>
      <w:lvlText w:val="•"/>
      <w:lvlJc w:val="left"/>
      <w:pPr>
        <w:ind w:left="6079" w:hanging="27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02F7"/>
    <w:rsid w:val="0012239D"/>
    <w:rsid w:val="002F02F7"/>
    <w:rsid w:val="00D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3D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DAE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3D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DA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2</cp:revision>
  <dcterms:created xsi:type="dcterms:W3CDTF">2023-10-20T07:36:00Z</dcterms:created>
  <dcterms:modified xsi:type="dcterms:W3CDTF">2023-10-20T07:39:00Z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